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84" w:rsidRPr="00D73310" w:rsidRDefault="00CA0D84" w:rsidP="008B2970">
      <w:pPr>
        <w:tabs>
          <w:tab w:val="left" w:pos="1800"/>
        </w:tabs>
        <w:jc w:val="center"/>
        <w:rPr>
          <w:sz w:val="28"/>
          <w:szCs w:val="28"/>
        </w:rPr>
      </w:pPr>
      <w:r w:rsidRPr="00D73310">
        <w:rPr>
          <w:sz w:val="28"/>
          <w:szCs w:val="28"/>
        </w:rPr>
        <w:t>Администрация города Волгодонска</w:t>
      </w:r>
    </w:p>
    <w:p w:rsidR="00CA0D84" w:rsidRPr="00D73310" w:rsidRDefault="00CA0D84" w:rsidP="00CA0D84">
      <w:pPr>
        <w:jc w:val="center"/>
        <w:rPr>
          <w:sz w:val="28"/>
          <w:szCs w:val="28"/>
        </w:rPr>
      </w:pPr>
    </w:p>
    <w:p w:rsidR="00CA0D84" w:rsidRPr="008001B7" w:rsidRDefault="00CA0D84" w:rsidP="00CA0D84">
      <w:pPr>
        <w:jc w:val="center"/>
        <w:rPr>
          <w:sz w:val="28"/>
          <w:szCs w:val="28"/>
        </w:rPr>
      </w:pPr>
      <w:r w:rsidRPr="008001B7">
        <w:rPr>
          <w:sz w:val="28"/>
          <w:szCs w:val="28"/>
        </w:rPr>
        <w:t>ПРОТОКОЛ</w:t>
      </w:r>
    </w:p>
    <w:p w:rsidR="00CA0D84" w:rsidRPr="008001B7" w:rsidRDefault="003B6CD5" w:rsidP="003B6CD5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</w:t>
      </w:r>
    </w:p>
    <w:p w:rsidR="00CA0D84" w:rsidRPr="00D73310" w:rsidRDefault="00E14FAF" w:rsidP="00EB54E9">
      <w:pPr>
        <w:rPr>
          <w:sz w:val="28"/>
          <w:szCs w:val="28"/>
        </w:rPr>
      </w:pPr>
      <w:r w:rsidRPr="008001B7">
        <w:rPr>
          <w:sz w:val="28"/>
          <w:szCs w:val="28"/>
        </w:rPr>
        <w:t>26</w:t>
      </w:r>
      <w:r w:rsidR="00286D53" w:rsidRPr="008001B7">
        <w:rPr>
          <w:sz w:val="28"/>
          <w:szCs w:val="28"/>
        </w:rPr>
        <w:t>.</w:t>
      </w:r>
      <w:r w:rsidRPr="008001B7">
        <w:rPr>
          <w:sz w:val="28"/>
          <w:szCs w:val="28"/>
        </w:rPr>
        <w:t>10</w:t>
      </w:r>
      <w:r w:rsidR="00286D53" w:rsidRPr="008001B7">
        <w:rPr>
          <w:sz w:val="28"/>
          <w:szCs w:val="28"/>
        </w:rPr>
        <w:t>.201</w:t>
      </w:r>
      <w:r w:rsidR="004D0DF1" w:rsidRPr="008001B7">
        <w:rPr>
          <w:sz w:val="28"/>
          <w:szCs w:val="28"/>
        </w:rPr>
        <w:t>7</w:t>
      </w:r>
      <w:r w:rsidR="00286D53" w:rsidRPr="008001B7">
        <w:rPr>
          <w:sz w:val="28"/>
          <w:szCs w:val="28"/>
        </w:rPr>
        <w:t>г</w:t>
      </w:r>
      <w:r w:rsidR="00CA0D84" w:rsidRPr="008001B7">
        <w:rPr>
          <w:sz w:val="28"/>
          <w:szCs w:val="28"/>
        </w:rPr>
        <w:t xml:space="preserve">.                                                                                         </w:t>
      </w:r>
      <w:r w:rsidR="00CC731D">
        <w:rPr>
          <w:sz w:val="28"/>
          <w:szCs w:val="28"/>
        </w:rPr>
        <w:t xml:space="preserve">                     </w:t>
      </w:r>
      <w:r w:rsidR="00CA0D84" w:rsidRPr="008001B7">
        <w:rPr>
          <w:sz w:val="28"/>
          <w:szCs w:val="28"/>
        </w:rPr>
        <w:t xml:space="preserve">   </w:t>
      </w:r>
      <w:r w:rsidR="00CA0D84" w:rsidRPr="004B2004">
        <w:rPr>
          <w:sz w:val="28"/>
          <w:szCs w:val="28"/>
        </w:rPr>
        <w:t xml:space="preserve">№ </w:t>
      </w:r>
      <w:r w:rsidR="00B55F0F" w:rsidRPr="004B2004">
        <w:rPr>
          <w:sz w:val="28"/>
          <w:szCs w:val="28"/>
        </w:rPr>
        <w:t>1</w:t>
      </w:r>
    </w:p>
    <w:p w:rsidR="00EB54E9" w:rsidRPr="00D73310" w:rsidRDefault="00EB54E9" w:rsidP="00EB54E9">
      <w:pPr>
        <w:rPr>
          <w:sz w:val="28"/>
          <w:szCs w:val="28"/>
        </w:rPr>
      </w:pPr>
    </w:p>
    <w:p w:rsidR="004D0DF1" w:rsidRDefault="00E14FAF" w:rsidP="003B6CD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городского межведомственного совета по вопросам борьбы с заболеванием, вызванным вирусом иммунодефицита человека (ВИЧ инфекции)</w:t>
      </w:r>
    </w:p>
    <w:p w:rsidR="002B081E" w:rsidRDefault="002B081E" w:rsidP="003B6CD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B081E" w:rsidRPr="004D0DF1" w:rsidRDefault="002B081E" w:rsidP="003B6CD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768"/>
      </w:tblGrid>
      <w:tr w:rsidR="003B6CD5" w:rsidTr="002B081E">
        <w:tc>
          <w:tcPr>
            <w:tcW w:w="3369" w:type="dxa"/>
          </w:tcPr>
          <w:p w:rsidR="003B6CD5" w:rsidRDefault="003B6CD5" w:rsidP="00A714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94A46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694A46">
              <w:rPr>
                <w:sz w:val="28"/>
                <w:szCs w:val="28"/>
              </w:rPr>
              <w:t>:</w:t>
            </w:r>
          </w:p>
        </w:tc>
        <w:tc>
          <w:tcPr>
            <w:tcW w:w="6768" w:type="dxa"/>
          </w:tcPr>
          <w:p w:rsidR="003B6CD5" w:rsidRDefault="0000763A" w:rsidP="000076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С.Я. </w:t>
            </w:r>
            <w:proofErr w:type="spellStart"/>
            <w:r w:rsidR="003B6CD5">
              <w:rPr>
                <w:sz w:val="28"/>
                <w:szCs w:val="28"/>
              </w:rPr>
              <w:t>Цыба</w:t>
            </w:r>
            <w:proofErr w:type="spellEnd"/>
            <w:r w:rsidR="003B6CD5">
              <w:rPr>
                <w:sz w:val="28"/>
                <w:szCs w:val="28"/>
              </w:rPr>
              <w:t xml:space="preserve"> </w:t>
            </w:r>
          </w:p>
        </w:tc>
      </w:tr>
      <w:tr w:rsidR="003B6CD5" w:rsidTr="002B081E">
        <w:tc>
          <w:tcPr>
            <w:tcW w:w="3369" w:type="dxa"/>
          </w:tcPr>
          <w:p w:rsidR="003B6CD5" w:rsidRDefault="003B6CD5" w:rsidP="00A714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Секретарь:</w:t>
            </w:r>
          </w:p>
        </w:tc>
        <w:tc>
          <w:tcPr>
            <w:tcW w:w="6768" w:type="dxa"/>
          </w:tcPr>
          <w:p w:rsidR="003B6CD5" w:rsidRDefault="0000763A" w:rsidP="000076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М.А. </w:t>
            </w:r>
            <w:r w:rsidR="003B6CD5">
              <w:rPr>
                <w:sz w:val="28"/>
                <w:szCs w:val="28"/>
              </w:rPr>
              <w:t xml:space="preserve">Скрипай </w:t>
            </w:r>
          </w:p>
        </w:tc>
      </w:tr>
    </w:tbl>
    <w:p w:rsidR="004D0DF1" w:rsidRDefault="004D0DF1" w:rsidP="00A714E3">
      <w:pPr>
        <w:jc w:val="both"/>
        <w:rPr>
          <w:sz w:val="28"/>
          <w:szCs w:val="28"/>
        </w:rPr>
      </w:pPr>
    </w:p>
    <w:p w:rsidR="002B081E" w:rsidRDefault="002B081E" w:rsidP="00A714E3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619"/>
      </w:tblGrid>
      <w:tr w:rsidR="002B081E" w:rsidTr="002B081E">
        <w:tc>
          <w:tcPr>
            <w:tcW w:w="2518" w:type="dxa"/>
          </w:tcPr>
          <w:p w:rsidR="002B081E" w:rsidRPr="002B081E" w:rsidRDefault="002B081E" w:rsidP="002B081E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Присутствовали:</w:t>
            </w:r>
          </w:p>
        </w:tc>
        <w:tc>
          <w:tcPr>
            <w:tcW w:w="7619" w:type="dxa"/>
          </w:tcPr>
          <w:p w:rsidR="003652F8" w:rsidRDefault="003652F8" w:rsidP="00365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В.Ю. Бачинский, </w:t>
            </w:r>
            <w:r w:rsidR="002B081E" w:rsidRPr="00074D4A">
              <w:rPr>
                <w:sz w:val="28"/>
                <w:szCs w:val="28"/>
              </w:rPr>
              <w:t>С.В.</w:t>
            </w:r>
            <w:r w:rsidR="00A66974">
              <w:rPr>
                <w:sz w:val="28"/>
                <w:szCs w:val="28"/>
              </w:rPr>
              <w:t xml:space="preserve"> </w:t>
            </w:r>
            <w:proofErr w:type="spellStart"/>
            <w:r w:rsidR="002B081E" w:rsidRPr="00074D4A">
              <w:rPr>
                <w:sz w:val="28"/>
                <w:szCs w:val="28"/>
              </w:rPr>
              <w:t>Дубенцова</w:t>
            </w:r>
            <w:proofErr w:type="spellEnd"/>
            <w:r w:rsidR="002B081E">
              <w:rPr>
                <w:sz w:val="28"/>
                <w:szCs w:val="28"/>
              </w:rPr>
              <w:t xml:space="preserve">, </w:t>
            </w:r>
            <w:r w:rsidR="00556951">
              <w:rPr>
                <w:sz w:val="28"/>
                <w:szCs w:val="28"/>
              </w:rPr>
              <w:t>С.А.</w:t>
            </w:r>
            <w:r>
              <w:rPr>
                <w:sz w:val="28"/>
                <w:szCs w:val="28"/>
              </w:rPr>
              <w:t xml:space="preserve"> </w:t>
            </w:r>
            <w:r w:rsidR="00556951">
              <w:rPr>
                <w:sz w:val="28"/>
                <w:szCs w:val="28"/>
              </w:rPr>
              <w:t xml:space="preserve">Емельянова, </w:t>
            </w:r>
            <w:r w:rsidR="002B081E">
              <w:rPr>
                <w:sz w:val="28"/>
                <w:szCs w:val="28"/>
              </w:rPr>
              <w:t xml:space="preserve"> </w:t>
            </w:r>
          </w:p>
          <w:p w:rsidR="002B081E" w:rsidRDefault="002B081E" w:rsidP="00365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</w:t>
            </w:r>
            <w:r w:rsidRPr="00074D4A">
              <w:rPr>
                <w:sz w:val="28"/>
                <w:szCs w:val="28"/>
              </w:rPr>
              <w:t xml:space="preserve"> Журб</w:t>
            </w:r>
            <w:r w:rsidR="003652F8">
              <w:rPr>
                <w:sz w:val="28"/>
                <w:szCs w:val="28"/>
              </w:rPr>
              <w:t xml:space="preserve">а, </w:t>
            </w:r>
            <w:r>
              <w:rPr>
                <w:sz w:val="28"/>
                <w:szCs w:val="28"/>
              </w:rPr>
              <w:t>Е.М.</w:t>
            </w:r>
            <w:r w:rsidRPr="00074D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Колесникова, </w:t>
            </w:r>
            <w:r w:rsidR="00556951">
              <w:rPr>
                <w:sz w:val="28"/>
                <w:szCs w:val="28"/>
              </w:rPr>
              <w:t>С.К.</w:t>
            </w:r>
            <w:r w:rsidR="003652F8">
              <w:rPr>
                <w:sz w:val="28"/>
                <w:szCs w:val="28"/>
              </w:rPr>
              <w:t xml:space="preserve"> </w:t>
            </w:r>
            <w:proofErr w:type="spellStart"/>
            <w:r w:rsidR="00556951">
              <w:rPr>
                <w:sz w:val="28"/>
                <w:szCs w:val="28"/>
              </w:rPr>
              <w:t>Недоступенко</w:t>
            </w:r>
            <w:proofErr w:type="spellEnd"/>
            <w:r w:rsidR="00A66974">
              <w:rPr>
                <w:sz w:val="28"/>
                <w:szCs w:val="28"/>
              </w:rPr>
              <w:t>,</w:t>
            </w:r>
            <w:r w:rsidR="00556951">
              <w:rPr>
                <w:sz w:val="28"/>
                <w:szCs w:val="28"/>
              </w:rPr>
              <w:t xml:space="preserve"> </w:t>
            </w:r>
            <w:r w:rsidR="003652F8">
              <w:rPr>
                <w:sz w:val="28"/>
                <w:szCs w:val="28"/>
              </w:rPr>
              <w:t xml:space="preserve">          </w:t>
            </w:r>
            <w:r w:rsidR="00556951">
              <w:rPr>
                <w:sz w:val="28"/>
                <w:szCs w:val="28"/>
              </w:rPr>
              <w:t>Н.Г.</w:t>
            </w:r>
            <w:r w:rsidR="003652F8">
              <w:rPr>
                <w:sz w:val="28"/>
                <w:szCs w:val="28"/>
              </w:rPr>
              <w:t xml:space="preserve"> </w:t>
            </w:r>
            <w:r w:rsidR="00556951">
              <w:rPr>
                <w:sz w:val="28"/>
                <w:szCs w:val="28"/>
              </w:rPr>
              <w:t>Бондаренко</w:t>
            </w:r>
            <w:r>
              <w:rPr>
                <w:sz w:val="28"/>
                <w:szCs w:val="28"/>
              </w:rPr>
              <w:t>, С.А.</w:t>
            </w:r>
            <w:r w:rsidRPr="00074D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Смоляр, </w:t>
            </w:r>
            <w:r w:rsidR="005569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Шемитов</w:t>
            </w:r>
            <w:proofErr w:type="spellEnd"/>
            <w:r w:rsidR="00A66974">
              <w:rPr>
                <w:sz w:val="28"/>
                <w:szCs w:val="28"/>
              </w:rPr>
              <w:t>.</w:t>
            </w:r>
          </w:p>
        </w:tc>
      </w:tr>
    </w:tbl>
    <w:p w:rsidR="002B081E" w:rsidRDefault="002B081E" w:rsidP="00A714E3">
      <w:pPr>
        <w:jc w:val="both"/>
        <w:rPr>
          <w:sz w:val="28"/>
          <w:szCs w:val="28"/>
        </w:rPr>
      </w:pPr>
    </w:p>
    <w:p w:rsidR="00074D4A" w:rsidRDefault="00074D4A" w:rsidP="00074D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7E6" w:rsidRPr="00BA4584" w:rsidRDefault="00135EB9" w:rsidP="00F077E6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077E6" w:rsidRPr="00BA4584">
        <w:rPr>
          <w:sz w:val="28"/>
          <w:szCs w:val="28"/>
        </w:rPr>
        <w:t>ОВЕСТКА ДНЯ:</w:t>
      </w:r>
    </w:p>
    <w:p w:rsidR="005A5994" w:rsidRDefault="005A5994" w:rsidP="005A5994">
      <w:pPr>
        <w:jc w:val="both"/>
      </w:pPr>
    </w:p>
    <w:p w:rsidR="005A5994" w:rsidRPr="00135EB9" w:rsidRDefault="005A5994" w:rsidP="005A599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A5994">
        <w:rPr>
          <w:sz w:val="28"/>
          <w:szCs w:val="28"/>
        </w:rPr>
        <w:t xml:space="preserve">О </w:t>
      </w:r>
      <w:r w:rsidRPr="00135EB9">
        <w:rPr>
          <w:sz w:val="28"/>
          <w:szCs w:val="28"/>
        </w:rPr>
        <w:t>состоянии заболеваемости ВИЧ</w:t>
      </w:r>
    </w:p>
    <w:p w:rsidR="005A5994" w:rsidRDefault="005A5994" w:rsidP="0000763A">
      <w:pPr>
        <w:ind w:firstLine="851"/>
        <w:jc w:val="both"/>
        <w:rPr>
          <w:sz w:val="28"/>
          <w:szCs w:val="28"/>
        </w:rPr>
      </w:pPr>
      <w:r w:rsidRPr="00135EB9">
        <w:rPr>
          <w:i/>
          <w:sz w:val="28"/>
          <w:szCs w:val="28"/>
        </w:rPr>
        <w:t>Докладчик:</w:t>
      </w:r>
      <w:r w:rsidRPr="00135EB9">
        <w:rPr>
          <w:sz w:val="28"/>
          <w:szCs w:val="28"/>
        </w:rPr>
        <w:t xml:space="preserve"> Колесникова Екатерина Михайловна – заведующая отделением СПИД МУЗ «Городская поликлиника №1»</w:t>
      </w:r>
      <w:r w:rsidR="0000763A">
        <w:rPr>
          <w:sz w:val="28"/>
          <w:szCs w:val="28"/>
        </w:rPr>
        <w:t>.</w:t>
      </w:r>
    </w:p>
    <w:p w:rsidR="0000763A" w:rsidRPr="00135EB9" w:rsidRDefault="0000763A" w:rsidP="0000763A">
      <w:pPr>
        <w:ind w:firstLine="851"/>
        <w:jc w:val="both"/>
        <w:rPr>
          <w:sz w:val="28"/>
          <w:szCs w:val="28"/>
        </w:rPr>
      </w:pPr>
    </w:p>
    <w:p w:rsidR="005A5994" w:rsidRPr="00135EB9" w:rsidRDefault="005A5994" w:rsidP="005A5994">
      <w:pPr>
        <w:jc w:val="both"/>
        <w:rPr>
          <w:sz w:val="28"/>
          <w:szCs w:val="28"/>
        </w:rPr>
      </w:pPr>
      <w:r w:rsidRPr="00135EB9">
        <w:rPr>
          <w:sz w:val="28"/>
          <w:szCs w:val="28"/>
        </w:rPr>
        <w:t>2. О проведении Всемирного дня борьбы со СПИДом</w:t>
      </w:r>
    </w:p>
    <w:p w:rsidR="005A5994" w:rsidRDefault="005A5994" w:rsidP="0000763A">
      <w:pPr>
        <w:ind w:firstLine="851"/>
        <w:jc w:val="both"/>
        <w:rPr>
          <w:sz w:val="28"/>
          <w:szCs w:val="28"/>
        </w:rPr>
      </w:pPr>
      <w:r w:rsidRPr="00135EB9">
        <w:rPr>
          <w:i/>
          <w:sz w:val="28"/>
          <w:szCs w:val="28"/>
        </w:rPr>
        <w:t>Докладчик:</w:t>
      </w:r>
      <w:r w:rsidRPr="00135EB9">
        <w:rPr>
          <w:sz w:val="28"/>
          <w:szCs w:val="28"/>
        </w:rPr>
        <w:t xml:space="preserve"> </w:t>
      </w:r>
      <w:r w:rsidR="001C2DB6">
        <w:rPr>
          <w:sz w:val="28"/>
          <w:szCs w:val="28"/>
        </w:rPr>
        <w:t>Скрипай Марина Алексеевна - ведущий специалист</w:t>
      </w:r>
      <w:r w:rsidR="001C2DB6" w:rsidRPr="00BA4584">
        <w:rPr>
          <w:sz w:val="28"/>
          <w:szCs w:val="28"/>
        </w:rPr>
        <w:t xml:space="preserve"> Управления здр</w:t>
      </w:r>
      <w:r w:rsidR="001C2DB6">
        <w:rPr>
          <w:sz w:val="28"/>
          <w:szCs w:val="28"/>
        </w:rPr>
        <w:t>авоохранения</w:t>
      </w:r>
      <w:r w:rsidR="001C2DB6" w:rsidRPr="00BA4584">
        <w:rPr>
          <w:sz w:val="28"/>
          <w:szCs w:val="28"/>
        </w:rPr>
        <w:t xml:space="preserve"> г</w:t>
      </w:r>
      <w:proofErr w:type="gramStart"/>
      <w:r w:rsidR="001C2DB6" w:rsidRPr="00BA4584">
        <w:rPr>
          <w:sz w:val="28"/>
          <w:szCs w:val="28"/>
        </w:rPr>
        <w:t>.В</w:t>
      </w:r>
      <w:proofErr w:type="gramEnd"/>
      <w:r w:rsidR="001C2DB6" w:rsidRPr="00BA4584">
        <w:rPr>
          <w:sz w:val="28"/>
          <w:szCs w:val="28"/>
        </w:rPr>
        <w:t>олгодонска.</w:t>
      </w:r>
    </w:p>
    <w:p w:rsidR="0000763A" w:rsidRDefault="0000763A" w:rsidP="0000763A">
      <w:pPr>
        <w:ind w:firstLine="851"/>
        <w:jc w:val="both"/>
        <w:rPr>
          <w:sz w:val="28"/>
          <w:szCs w:val="28"/>
        </w:rPr>
      </w:pPr>
    </w:p>
    <w:p w:rsidR="0000763A" w:rsidRPr="0000763A" w:rsidRDefault="0000763A" w:rsidP="000076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0763A">
        <w:rPr>
          <w:rFonts w:ascii="Times New Roman" w:hAnsi="Times New Roman"/>
          <w:sz w:val="28"/>
          <w:szCs w:val="28"/>
        </w:rPr>
        <w:t>3. Об утверждении плана</w:t>
      </w:r>
      <w:r w:rsidR="00F60085">
        <w:rPr>
          <w:rFonts w:ascii="Times New Roman" w:hAnsi="Times New Roman"/>
          <w:sz w:val="28"/>
          <w:szCs w:val="28"/>
        </w:rPr>
        <w:t xml:space="preserve"> заседаний</w:t>
      </w:r>
      <w:r w:rsidRPr="0000763A">
        <w:rPr>
          <w:rFonts w:ascii="Times New Roman" w:hAnsi="Times New Roman"/>
          <w:sz w:val="28"/>
          <w:szCs w:val="28"/>
        </w:rPr>
        <w:t xml:space="preserve"> городского межведомственного совета по вопросам борьбы с заболеванием, вызванным вирусом иммунодефицита человека (ВИЧ инфекции)</w:t>
      </w:r>
      <w:r w:rsidR="00F60085">
        <w:rPr>
          <w:rFonts w:ascii="Times New Roman" w:hAnsi="Times New Roman"/>
          <w:sz w:val="28"/>
          <w:szCs w:val="28"/>
        </w:rPr>
        <w:t xml:space="preserve"> на 2018г.</w:t>
      </w:r>
    </w:p>
    <w:p w:rsidR="007F6B7F" w:rsidRPr="00BA4584" w:rsidRDefault="0000763A" w:rsidP="007F6B7F">
      <w:pPr>
        <w:ind w:firstLine="851"/>
        <w:jc w:val="both"/>
        <w:rPr>
          <w:sz w:val="28"/>
          <w:szCs w:val="28"/>
        </w:rPr>
      </w:pPr>
      <w:r w:rsidRPr="00135EB9">
        <w:rPr>
          <w:i/>
          <w:sz w:val="28"/>
          <w:szCs w:val="28"/>
        </w:rPr>
        <w:t>Докладчик: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Скрипай Марина Алексеевна</w:t>
      </w:r>
      <w:r w:rsidR="00512189">
        <w:rPr>
          <w:sz w:val="28"/>
          <w:szCs w:val="28"/>
        </w:rPr>
        <w:t xml:space="preserve"> - </w:t>
      </w:r>
      <w:r w:rsidR="007F6B7F">
        <w:rPr>
          <w:sz w:val="28"/>
          <w:szCs w:val="28"/>
        </w:rPr>
        <w:t>ведущий специалист</w:t>
      </w:r>
      <w:r w:rsidR="007F6B7F" w:rsidRPr="00BA4584">
        <w:rPr>
          <w:sz w:val="28"/>
          <w:szCs w:val="28"/>
        </w:rPr>
        <w:t xml:space="preserve"> Управления здр</w:t>
      </w:r>
      <w:r w:rsidR="007F6B7F">
        <w:rPr>
          <w:sz w:val="28"/>
          <w:szCs w:val="28"/>
        </w:rPr>
        <w:t>авоохранения</w:t>
      </w:r>
      <w:r w:rsidR="007F6B7F" w:rsidRPr="00BA4584">
        <w:rPr>
          <w:sz w:val="28"/>
          <w:szCs w:val="28"/>
        </w:rPr>
        <w:t xml:space="preserve"> г</w:t>
      </w:r>
      <w:proofErr w:type="gramStart"/>
      <w:r w:rsidR="007F6B7F" w:rsidRPr="00BA4584">
        <w:rPr>
          <w:sz w:val="28"/>
          <w:szCs w:val="28"/>
        </w:rPr>
        <w:t>.В</w:t>
      </w:r>
      <w:proofErr w:type="gramEnd"/>
      <w:r w:rsidR="007F6B7F" w:rsidRPr="00BA4584">
        <w:rPr>
          <w:sz w:val="28"/>
          <w:szCs w:val="28"/>
        </w:rPr>
        <w:t>олгодонска.</w:t>
      </w:r>
    </w:p>
    <w:p w:rsidR="0000763A" w:rsidRPr="0000763A" w:rsidRDefault="0000763A" w:rsidP="0000763A">
      <w:pPr>
        <w:ind w:firstLine="851"/>
        <w:jc w:val="both"/>
        <w:rPr>
          <w:sz w:val="28"/>
          <w:szCs w:val="28"/>
        </w:rPr>
      </w:pPr>
    </w:p>
    <w:p w:rsidR="005A5994" w:rsidRDefault="0000763A" w:rsidP="005A599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5A5994" w:rsidRPr="00135EB9">
        <w:rPr>
          <w:sz w:val="28"/>
          <w:szCs w:val="28"/>
        </w:rPr>
        <w:t>.</w:t>
      </w:r>
      <w:r w:rsidR="00CF0645">
        <w:rPr>
          <w:sz w:val="28"/>
          <w:szCs w:val="28"/>
        </w:rPr>
        <w:t>О</w:t>
      </w:r>
      <w:r w:rsidR="002211E7">
        <w:rPr>
          <w:sz w:val="28"/>
          <w:szCs w:val="28"/>
        </w:rPr>
        <w:t xml:space="preserve">  результатах </w:t>
      </w:r>
      <w:r w:rsidR="00CF0645">
        <w:rPr>
          <w:sz w:val="28"/>
          <w:szCs w:val="28"/>
        </w:rPr>
        <w:t xml:space="preserve"> </w:t>
      </w:r>
      <w:r w:rsidR="002211E7">
        <w:rPr>
          <w:sz w:val="28"/>
          <w:szCs w:val="28"/>
        </w:rPr>
        <w:t xml:space="preserve">проведения </w:t>
      </w:r>
      <w:r w:rsidR="009332ED">
        <w:rPr>
          <w:sz w:val="28"/>
          <w:szCs w:val="28"/>
        </w:rPr>
        <w:t>второго этапа кампании «Я, моя семья, мой город без ВИЧ»</w:t>
      </w:r>
      <w:r w:rsidR="002211E7">
        <w:rPr>
          <w:sz w:val="28"/>
          <w:szCs w:val="28"/>
        </w:rPr>
        <w:t>, приуроченн</w:t>
      </w:r>
      <w:r w:rsidR="009332ED">
        <w:rPr>
          <w:sz w:val="28"/>
          <w:szCs w:val="28"/>
        </w:rPr>
        <w:t>ого</w:t>
      </w:r>
      <w:r w:rsidR="002211E7">
        <w:rPr>
          <w:sz w:val="28"/>
          <w:szCs w:val="28"/>
        </w:rPr>
        <w:t xml:space="preserve">  к</w:t>
      </w:r>
      <w:r w:rsidR="009332ED">
        <w:rPr>
          <w:sz w:val="28"/>
          <w:szCs w:val="28"/>
        </w:rPr>
        <w:t xml:space="preserve">о </w:t>
      </w:r>
      <w:r w:rsidR="002211E7">
        <w:rPr>
          <w:sz w:val="28"/>
          <w:szCs w:val="28"/>
        </w:rPr>
        <w:t xml:space="preserve"> </w:t>
      </w:r>
      <w:r w:rsidR="009332ED">
        <w:rPr>
          <w:sz w:val="28"/>
          <w:szCs w:val="28"/>
        </w:rPr>
        <w:t xml:space="preserve"> </w:t>
      </w:r>
      <w:r w:rsidR="002211E7">
        <w:rPr>
          <w:sz w:val="28"/>
          <w:szCs w:val="28"/>
        </w:rPr>
        <w:t>Дню семьи, любви  и верности.</w:t>
      </w:r>
    </w:p>
    <w:p w:rsidR="007A31EB" w:rsidRDefault="002211E7" w:rsidP="00C96216">
      <w:pPr>
        <w:ind w:firstLine="708"/>
        <w:jc w:val="both"/>
        <w:rPr>
          <w:sz w:val="28"/>
          <w:szCs w:val="28"/>
        </w:rPr>
      </w:pPr>
      <w:r w:rsidRPr="00135EB9">
        <w:rPr>
          <w:i/>
          <w:sz w:val="28"/>
          <w:szCs w:val="28"/>
        </w:rPr>
        <w:t>Докладчик: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A31EB" w:rsidRPr="00135EB9">
        <w:rPr>
          <w:sz w:val="28"/>
          <w:szCs w:val="28"/>
        </w:rPr>
        <w:t>Колесникова Екатерина Михайловна – заведующая отделением СПИД МУЗ «Городская поликлиника №1»</w:t>
      </w:r>
      <w:r w:rsidR="007A31EB">
        <w:rPr>
          <w:sz w:val="28"/>
          <w:szCs w:val="28"/>
        </w:rPr>
        <w:t>.</w:t>
      </w:r>
    </w:p>
    <w:p w:rsidR="002211E7" w:rsidRPr="002211E7" w:rsidRDefault="002211E7" w:rsidP="005A5994">
      <w:pPr>
        <w:rPr>
          <w:sz w:val="28"/>
          <w:szCs w:val="28"/>
        </w:rPr>
      </w:pPr>
    </w:p>
    <w:p w:rsidR="005A5994" w:rsidRPr="00135EB9" w:rsidRDefault="005A5994" w:rsidP="005A5994">
      <w:pPr>
        <w:rPr>
          <w:b/>
          <w:sz w:val="28"/>
          <w:szCs w:val="28"/>
        </w:rPr>
      </w:pPr>
    </w:p>
    <w:p w:rsidR="00E26FBB" w:rsidRPr="00135EB9" w:rsidRDefault="009E1E04" w:rsidP="00E26FB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E26FBB" w:rsidRPr="00135EB9">
        <w:rPr>
          <w:sz w:val="28"/>
          <w:szCs w:val="28"/>
        </w:rPr>
        <w:t>СЛУШАЛИ:</w:t>
      </w:r>
    </w:p>
    <w:p w:rsidR="005A5994" w:rsidRPr="00135EB9" w:rsidRDefault="00485DC2" w:rsidP="00A7308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5EB9">
        <w:rPr>
          <w:rFonts w:ascii="Times New Roman" w:hAnsi="Times New Roman"/>
          <w:sz w:val="28"/>
          <w:szCs w:val="28"/>
        </w:rPr>
        <w:tab/>
      </w:r>
      <w:r w:rsidR="005A5994" w:rsidRPr="00135EB9">
        <w:rPr>
          <w:rFonts w:ascii="Times New Roman" w:hAnsi="Times New Roman"/>
          <w:sz w:val="28"/>
          <w:szCs w:val="28"/>
        </w:rPr>
        <w:t>Колесникову</w:t>
      </w:r>
      <w:r w:rsidR="006E0DC6" w:rsidRPr="00135EB9">
        <w:rPr>
          <w:rFonts w:ascii="Times New Roman" w:hAnsi="Times New Roman"/>
          <w:sz w:val="28"/>
          <w:szCs w:val="28"/>
        </w:rPr>
        <w:t xml:space="preserve"> </w:t>
      </w:r>
      <w:r w:rsidR="00135EB9" w:rsidRPr="00135EB9">
        <w:rPr>
          <w:rFonts w:ascii="Times New Roman" w:hAnsi="Times New Roman"/>
          <w:sz w:val="28"/>
          <w:szCs w:val="28"/>
        </w:rPr>
        <w:t>Е.М.</w:t>
      </w:r>
      <w:r w:rsidR="007F6B7F">
        <w:rPr>
          <w:rFonts w:ascii="Times New Roman" w:hAnsi="Times New Roman"/>
          <w:sz w:val="28"/>
          <w:szCs w:val="28"/>
        </w:rPr>
        <w:t xml:space="preserve"> </w:t>
      </w:r>
      <w:r w:rsidR="005A5994" w:rsidRPr="00135EB9">
        <w:rPr>
          <w:rFonts w:ascii="Times New Roman" w:hAnsi="Times New Roman"/>
          <w:sz w:val="28"/>
          <w:szCs w:val="28"/>
        </w:rPr>
        <w:t>о заболеваемости  ВИЧ</w:t>
      </w:r>
      <w:r w:rsidR="004E32AB" w:rsidRPr="00135EB9">
        <w:rPr>
          <w:rFonts w:ascii="Times New Roman" w:hAnsi="Times New Roman"/>
          <w:sz w:val="28"/>
          <w:szCs w:val="28"/>
        </w:rPr>
        <w:t xml:space="preserve"> – инфекцией, смертности от ВИЧ</w:t>
      </w:r>
      <w:r w:rsidR="00BF6E89" w:rsidRPr="00135EB9">
        <w:rPr>
          <w:rFonts w:ascii="Times New Roman" w:hAnsi="Times New Roman"/>
          <w:sz w:val="28"/>
          <w:szCs w:val="28"/>
        </w:rPr>
        <w:t xml:space="preserve"> (доклад прилагается)</w:t>
      </w:r>
      <w:r w:rsidR="004E32AB" w:rsidRPr="00135EB9">
        <w:rPr>
          <w:rFonts w:ascii="Times New Roman" w:hAnsi="Times New Roman"/>
          <w:sz w:val="28"/>
          <w:szCs w:val="28"/>
        </w:rPr>
        <w:t>.</w:t>
      </w:r>
    </w:p>
    <w:p w:rsidR="00B0152F" w:rsidRPr="00135EB9" w:rsidRDefault="00B0152F" w:rsidP="00A73089">
      <w:pPr>
        <w:pStyle w:val="a3"/>
        <w:jc w:val="both"/>
        <w:rPr>
          <w:rFonts w:ascii="Times New Roman" w:eastAsia="Arial" w:hAnsi="Times New Roman"/>
          <w:sz w:val="28"/>
          <w:szCs w:val="28"/>
        </w:rPr>
      </w:pPr>
      <w:r w:rsidRPr="00135EB9">
        <w:rPr>
          <w:rFonts w:ascii="Times New Roman" w:eastAsia="Arial" w:hAnsi="Times New Roman"/>
          <w:sz w:val="28"/>
          <w:szCs w:val="28"/>
        </w:rPr>
        <w:tab/>
      </w:r>
    </w:p>
    <w:p w:rsidR="006E0DC6" w:rsidRDefault="009C2A19" w:rsidP="00E26FBB">
      <w:pPr>
        <w:tabs>
          <w:tab w:val="left" w:pos="720"/>
        </w:tabs>
        <w:jc w:val="both"/>
        <w:rPr>
          <w:sz w:val="28"/>
          <w:szCs w:val="28"/>
        </w:rPr>
      </w:pPr>
      <w:r w:rsidRPr="00135EB9">
        <w:rPr>
          <w:sz w:val="28"/>
          <w:szCs w:val="28"/>
        </w:rPr>
        <w:t>ВЫСТУПИЛИ</w:t>
      </w:r>
      <w:r w:rsidR="00660B2E" w:rsidRPr="00135EB9">
        <w:rPr>
          <w:sz w:val="28"/>
          <w:szCs w:val="28"/>
        </w:rPr>
        <w:t>:</w:t>
      </w:r>
      <w:r w:rsidR="009332ED">
        <w:rPr>
          <w:sz w:val="28"/>
          <w:szCs w:val="28"/>
        </w:rPr>
        <w:t xml:space="preserve"> </w:t>
      </w:r>
    </w:p>
    <w:p w:rsidR="001C2DB6" w:rsidRDefault="004A3D77" w:rsidP="003E04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Смоляр С</w:t>
      </w:r>
      <w:r w:rsidR="003E04E4">
        <w:rPr>
          <w:sz w:val="28"/>
          <w:szCs w:val="28"/>
        </w:rPr>
        <w:t xml:space="preserve">.А. </w:t>
      </w:r>
      <w:r w:rsidR="001C2DB6">
        <w:rPr>
          <w:sz w:val="28"/>
          <w:szCs w:val="28"/>
        </w:rPr>
        <w:t xml:space="preserve">- </w:t>
      </w:r>
      <w:r w:rsidR="003E04E4">
        <w:rPr>
          <w:sz w:val="28"/>
          <w:szCs w:val="28"/>
        </w:rPr>
        <w:t xml:space="preserve">о необходимости  </w:t>
      </w:r>
      <w:r w:rsidR="001C2DB6">
        <w:rPr>
          <w:sz w:val="28"/>
          <w:szCs w:val="28"/>
        </w:rPr>
        <w:t>привлечения</w:t>
      </w:r>
      <w:r w:rsidR="001C2DB6" w:rsidRPr="001C2DB6">
        <w:rPr>
          <w:sz w:val="28"/>
          <w:szCs w:val="28"/>
        </w:rPr>
        <w:t xml:space="preserve"> </w:t>
      </w:r>
      <w:r w:rsidR="001C2DB6">
        <w:rPr>
          <w:sz w:val="28"/>
          <w:szCs w:val="28"/>
        </w:rPr>
        <w:t xml:space="preserve">специалистов отделения </w:t>
      </w:r>
      <w:r w:rsidR="001C2DB6" w:rsidRPr="00135EB9">
        <w:rPr>
          <w:sz w:val="28"/>
          <w:szCs w:val="28"/>
        </w:rPr>
        <w:t>СПИД МУЗ «Городская поликлиника №1»</w:t>
      </w:r>
      <w:r w:rsidR="001C2DB6">
        <w:rPr>
          <w:sz w:val="28"/>
          <w:szCs w:val="28"/>
        </w:rPr>
        <w:t xml:space="preserve"> в культурно-массовые мероприятия города.</w:t>
      </w:r>
    </w:p>
    <w:p w:rsidR="009332ED" w:rsidRDefault="004A3D77" w:rsidP="00E26FB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9332ED">
        <w:rPr>
          <w:sz w:val="28"/>
          <w:szCs w:val="28"/>
        </w:rPr>
        <w:t>Дубенцов</w:t>
      </w:r>
      <w:r>
        <w:rPr>
          <w:sz w:val="28"/>
          <w:szCs w:val="28"/>
        </w:rPr>
        <w:t>а</w:t>
      </w:r>
      <w:proofErr w:type="spellEnd"/>
      <w:r w:rsidR="009332ED">
        <w:rPr>
          <w:sz w:val="28"/>
          <w:szCs w:val="28"/>
        </w:rPr>
        <w:t xml:space="preserve"> С.В.</w:t>
      </w:r>
      <w:r>
        <w:rPr>
          <w:sz w:val="28"/>
          <w:szCs w:val="28"/>
        </w:rPr>
        <w:t xml:space="preserve"> </w:t>
      </w:r>
      <w:r w:rsidR="001C2DB6">
        <w:rPr>
          <w:sz w:val="28"/>
          <w:szCs w:val="28"/>
        </w:rPr>
        <w:t xml:space="preserve">- </w:t>
      </w:r>
      <w:r>
        <w:rPr>
          <w:sz w:val="28"/>
          <w:szCs w:val="28"/>
        </w:rPr>
        <w:t>о мерах социальной поддержки больным ВИЧ инфекции и СПИДом.</w:t>
      </w:r>
    </w:p>
    <w:p w:rsidR="00136F08" w:rsidRDefault="00136F08" w:rsidP="00E26FB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Недоступенко</w:t>
      </w:r>
      <w:proofErr w:type="spellEnd"/>
      <w:r>
        <w:rPr>
          <w:sz w:val="28"/>
          <w:szCs w:val="28"/>
        </w:rPr>
        <w:t xml:space="preserve"> Т.К. </w:t>
      </w:r>
      <w:r w:rsidR="001C2DB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 необходимости акцентирования работы профилактической направленности  и </w:t>
      </w:r>
      <w:proofErr w:type="spellStart"/>
      <w:r>
        <w:rPr>
          <w:sz w:val="28"/>
          <w:szCs w:val="28"/>
        </w:rPr>
        <w:t>скринингового</w:t>
      </w:r>
      <w:proofErr w:type="spellEnd"/>
      <w:r>
        <w:rPr>
          <w:sz w:val="28"/>
          <w:szCs w:val="28"/>
        </w:rPr>
        <w:t xml:space="preserve"> обследования на ВИЧ в трудовых коллективах.</w:t>
      </w:r>
    </w:p>
    <w:p w:rsidR="004A3D77" w:rsidRPr="00135EB9" w:rsidRDefault="004A3D77" w:rsidP="00E26FB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773720" w:rsidRPr="00135EB9" w:rsidRDefault="00E26FBB" w:rsidP="00C96216">
      <w:pPr>
        <w:tabs>
          <w:tab w:val="left" w:pos="0"/>
        </w:tabs>
        <w:jc w:val="both"/>
        <w:rPr>
          <w:sz w:val="28"/>
          <w:szCs w:val="28"/>
        </w:rPr>
      </w:pPr>
      <w:r w:rsidRPr="00135EB9">
        <w:rPr>
          <w:sz w:val="28"/>
          <w:szCs w:val="28"/>
        </w:rPr>
        <w:t xml:space="preserve">РЕШИЛИ: </w:t>
      </w:r>
    </w:p>
    <w:p w:rsidR="001A0C2B" w:rsidRPr="00135EB9" w:rsidRDefault="003C3F42" w:rsidP="00D96547">
      <w:pPr>
        <w:jc w:val="both"/>
        <w:rPr>
          <w:sz w:val="28"/>
          <w:szCs w:val="28"/>
        </w:rPr>
      </w:pPr>
      <w:r w:rsidRPr="00135EB9">
        <w:rPr>
          <w:sz w:val="28"/>
          <w:szCs w:val="28"/>
        </w:rPr>
        <w:tab/>
      </w:r>
      <w:r w:rsidR="00C96216">
        <w:rPr>
          <w:sz w:val="28"/>
          <w:szCs w:val="28"/>
        </w:rPr>
        <w:t>1.</w:t>
      </w:r>
      <w:r w:rsidR="00177858">
        <w:rPr>
          <w:sz w:val="28"/>
          <w:szCs w:val="28"/>
        </w:rPr>
        <w:t>1</w:t>
      </w:r>
      <w:r w:rsidR="00B55F0F" w:rsidRPr="00135EB9">
        <w:rPr>
          <w:sz w:val="28"/>
          <w:szCs w:val="28"/>
        </w:rPr>
        <w:t xml:space="preserve"> </w:t>
      </w:r>
      <w:r w:rsidR="00A5495C" w:rsidRPr="00135EB9">
        <w:rPr>
          <w:sz w:val="28"/>
          <w:szCs w:val="28"/>
        </w:rPr>
        <w:t>И</w:t>
      </w:r>
      <w:r w:rsidR="001A0C2B" w:rsidRPr="00135EB9">
        <w:rPr>
          <w:sz w:val="28"/>
          <w:szCs w:val="28"/>
        </w:rPr>
        <w:t xml:space="preserve">нформацию </w:t>
      </w:r>
      <w:r w:rsidR="00A73089" w:rsidRPr="00135EB9">
        <w:rPr>
          <w:sz w:val="28"/>
          <w:szCs w:val="28"/>
        </w:rPr>
        <w:t>заведующ</w:t>
      </w:r>
      <w:r w:rsidR="00A5495C" w:rsidRPr="00135EB9">
        <w:rPr>
          <w:sz w:val="28"/>
          <w:szCs w:val="28"/>
        </w:rPr>
        <w:t>ей</w:t>
      </w:r>
      <w:r w:rsidR="00A73089" w:rsidRPr="00135EB9">
        <w:rPr>
          <w:sz w:val="28"/>
          <w:szCs w:val="28"/>
        </w:rPr>
        <w:t xml:space="preserve"> отделением СПИД МУЗ «Городская поликлиника №1» Колесниковой </w:t>
      </w:r>
      <w:r w:rsidR="00CA5CF7">
        <w:rPr>
          <w:sz w:val="28"/>
          <w:szCs w:val="28"/>
        </w:rPr>
        <w:t xml:space="preserve">Е.М. </w:t>
      </w:r>
      <w:r w:rsidR="00A5495C" w:rsidRPr="00135EB9">
        <w:rPr>
          <w:sz w:val="28"/>
          <w:szCs w:val="28"/>
        </w:rPr>
        <w:t xml:space="preserve">принять </w:t>
      </w:r>
      <w:r w:rsidR="001A0C2B" w:rsidRPr="00135EB9">
        <w:rPr>
          <w:sz w:val="28"/>
          <w:szCs w:val="28"/>
        </w:rPr>
        <w:t>к сведению.</w:t>
      </w:r>
    </w:p>
    <w:p w:rsidR="00C317C5" w:rsidRPr="00135EB9" w:rsidRDefault="003C3F42" w:rsidP="00C317C5">
      <w:pPr>
        <w:jc w:val="both"/>
        <w:rPr>
          <w:sz w:val="28"/>
          <w:szCs w:val="28"/>
        </w:rPr>
      </w:pPr>
      <w:r w:rsidRPr="00135EB9">
        <w:rPr>
          <w:sz w:val="28"/>
          <w:szCs w:val="28"/>
        </w:rPr>
        <w:tab/>
      </w:r>
      <w:r w:rsidR="00177858">
        <w:rPr>
          <w:sz w:val="28"/>
          <w:szCs w:val="28"/>
        </w:rPr>
        <w:t>1.2</w:t>
      </w:r>
      <w:r w:rsidRPr="00135EB9">
        <w:rPr>
          <w:sz w:val="28"/>
          <w:szCs w:val="28"/>
        </w:rPr>
        <w:t xml:space="preserve"> </w:t>
      </w:r>
      <w:r w:rsidR="009332ED">
        <w:rPr>
          <w:sz w:val="28"/>
          <w:szCs w:val="28"/>
        </w:rPr>
        <w:t xml:space="preserve"> </w:t>
      </w:r>
      <w:r w:rsidR="00C317C5" w:rsidRPr="00135EB9">
        <w:rPr>
          <w:sz w:val="28"/>
          <w:szCs w:val="28"/>
        </w:rPr>
        <w:t>Управлению здравоохранения г</w:t>
      </w:r>
      <w:proofErr w:type="gramStart"/>
      <w:r w:rsidR="00C317C5" w:rsidRPr="00135EB9">
        <w:rPr>
          <w:sz w:val="28"/>
          <w:szCs w:val="28"/>
        </w:rPr>
        <w:t>.В</w:t>
      </w:r>
      <w:proofErr w:type="gramEnd"/>
      <w:r w:rsidR="00C317C5" w:rsidRPr="00135EB9">
        <w:rPr>
          <w:sz w:val="28"/>
          <w:szCs w:val="28"/>
        </w:rPr>
        <w:t>олгодонска (В.</w:t>
      </w:r>
      <w:r w:rsidRPr="00135EB9">
        <w:rPr>
          <w:sz w:val="28"/>
          <w:szCs w:val="28"/>
        </w:rPr>
        <w:t>Ю.</w:t>
      </w:r>
      <w:r w:rsidR="00C7412C" w:rsidRPr="00135EB9">
        <w:rPr>
          <w:sz w:val="28"/>
          <w:szCs w:val="28"/>
        </w:rPr>
        <w:t>Бачинск</w:t>
      </w:r>
      <w:r w:rsidR="00C317C5" w:rsidRPr="00135EB9">
        <w:rPr>
          <w:sz w:val="28"/>
          <w:szCs w:val="28"/>
        </w:rPr>
        <w:t>ий):</w:t>
      </w:r>
      <w:r w:rsidR="003949DF" w:rsidRPr="00135EB9">
        <w:rPr>
          <w:sz w:val="28"/>
          <w:szCs w:val="28"/>
        </w:rPr>
        <w:t xml:space="preserve"> </w:t>
      </w:r>
    </w:p>
    <w:p w:rsidR="00C317C5" w:rsidRPr="00135EB9" w:rsidRDefault="00C317C5" w:rsidP="00C317C5">
      <w:pPr>
        <w:jc w:val="both"/>
        <w:rPr>
          <w:rFonts w:eastAsia="Calibri"/>
          <w:sz w:val="28"/>
          <w:szCs w:val="28"/>
        </w:rPr>
      </w:pPr>
      <w:r w:rsidRPr="00135EB9">
        <w:rPr>
          <w:sz w:val="28"/>
          <w:szCs w:val="28"/>
        </w:rPr>
        <w:t xml:space="preserve"> </w:t>
      </w:r>
      <w:r w:rsidR="002C12AA">
        <w:rPr>
          <w:sz w:val="28"/>
          <w:szCs w:val="28"/>
        </w:rPr>
        <w:tab/>
      </w:r>
      <w:r w:rsidR="00177858">
        <w:rPr>
          <w:sz w:val="28"/>
          <w:szCs w:val="28"/>
        </w:rPr>
        <w:t>1</w:t>
      </w:r>
      <w:r w:rsidR="00C96216">
        <w:rPr>
          <w:sz w:val="28"/>
          <w:szCs w:val="28"/>
        </w:rPr>
        <w:t>.</w:t>
      </w:r>
      <w:r w:rsidR="00177858">
        <w:rPr>
          <w:sz w:val="28"/>
          <w:szCs w:val="28"/>
        </w:rPr>
        <w:t>2</w:t>
      </w:r>
      <w:r w:rsidR="003652F8">
        <w:rPr>
          <w:sz w:val="28"/>
          <w:szCs w:val="28"/>
        </w:rPr>
        <w:t>.</w:t>
      </w:r>
      <w:r w:rsidR="00177858">
        <w:rPr>
          <w:sz w:val="28"/>
          <w:szCs w:val="28"/>
        </w:rPr>
        <w:t>1</w:t>
      </w:r>
      <w:proofErr w:type="gramStart"/>
      <w:r w:rsidR="00177858">
        <w:rPr>
          <w:rFonts w:eastAsia="Calibri"/>
          <w:sz w:val="28"/>
          <w:szCs w:val="28"/>
        </w:rPr>
        <w:t xml:space="preserve"> </w:t>
      </w:r>
      <w:r w:rsidR="00BF6E89" w:rsidRPr="00135EB9">
        <w:rPr>
          <w:sz w:val="28"/>
          <w:szCs w:val="28"/>
        </w:rPr>
        <w:t>О</w:t>
      </w:r>
      <w:proofErr w:type="gramEnd"/>
      <w:r w:rsidR="00BF6E89" w:rsidRPr="00135EB9">
        <w:rPr>
          <w:sz w:val="28"/>
          <w:szCs w:val="28"/>
        </w:rPr>
        <w:t>беспечить</w:t>
      </w:r>
      <w:r w:rsidR="00BF6E89" w:rsidRPr="00135EB9">
        <w:rPr>
          <w:rFonts w:eastAsia="Calibri"/>
          <w:sz w:val="28"/>
          <w:szCs w:val="28"/>
        </w:rPr>
        <w:t xml:space="preserve"> выполнение законодательства по проведению </w:t>
      </w:r>
      <w:proofErr w:type="spellStart"/>
      <w:r w:rsidR="00BF6E89" w:rsidRPr="00135EB9">
        <w:rPr>
          <w:rFonts w:eastAsia="Calibri"/>
          <w:sz w:val="28"/>
          <w:szCs w:val="28"/>
        </w:rPr>
        <w:t>скринингового</w:t>
      </w:r>
      <w:proofErr w:type="spellEnd"/>
      <w:r w:rsidR="00BF6E89" w:rsidRPr="00135EB9">
        <w:rPr>
          <w:rFonts w:eastAsia="Calibri"/>
          <w:sz w:val="28"/>
          <w:szCs w:val="28"/>
        </w:rPr>
        <w:t xml:space="preserve"> обследования на ВИЧ-инфекцию с охватом населения не менее 20%. </w:t>
      </w:r>
    </w:p>
    <w:p w:rsidR="00C317C5" w:rsidRPr="002C12AA" w:rsidRDefault="00C151AB" w:rsidP="002C12AA">
      <w:pPr>
        <w:jc w:val="right"/>
        <w:rPr>
          <w:sz w:val="28"/>
          <w:szCs w:val="28"/>
          <w:highlight w:val="yellow"/>
        </w:rPr>
      </w:pPr>
      <w:r w:rsidRPr="00135EB9">
        <w:rPr>
          <w:sz w:val="28"/>
          <w:szCs w:val="28"/>
        </w:rPr>
        <w:t>Срок   – 25.12.2017г.</w:t>
      </w:r>
      <w:r w:rsidR="00C317C5" w:rsidRPr="00135EB9">
        <w:rPr>
          <w:rFonts w:eastAsia="Calibri"/>
          <w:sz w:val="28"/>
          <w:szCs w:val="28"/>
        </w:rPr>
        <w:t xml:space="preserve">                                                                          </w:t>
      </w:r>
    </w:p>
    <w:p w:rsidR="00C317C5" w:rsidRPr="00135EB9" w:rsidRDefault="00410E88" w:rsidP="002C12AA">
      <w:pPr>
        <w:pStyle w:val="22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</w:t>
      </w:r>
      <w:r w:rsidR="00C96216">
        <w:rPr>
          <w:sz w:val="28"/>
          <w:szCs w:val="28"/>
        </w:rPr>
        <w:t>.2</w:t>
      </w:r>
      <w:r w:rsidR="00177858">
        <w:rPr>
          <w:sz w:val="28"/>
          <w:szCs w:val="28"/>
        </w:rPr>
        <w:t>.2</w:t>
      </w:r>
      <w:proofErr w:type="gramStart"/>
      <w:r w:rsidR="00BF6E89" w:rsidRPr="00135EB9">
        <w:rPr>
          <w:sz w:val="28"/>
          <w:szCs w:val="28"/>
        </w:rPr>
        <w:t xml:space="preserve"> О</w:t>
      </w:r>
      <w:proofErr w:type="gramEnd"/>
      <w:r w:rsidR="00BF6E89" w:rsidRPr="00135EB9">
        <w:rPr>
          <w:sz w:val="28"/>
          <w:szCs w:val="28"/>
        </w:rPr>
        <w:t>беспечить</w:t>
      </w:r>
      <w:r w:rsidR="00BF6E89" w:rsidRPr="00135EB9">
        <w:rPr>
          <w:rFonts w:eastAsia="Calibri"/>
          <w:sz w:val="28"/>
          <w:szCs w:val="28"/>
        </w:rPr>
        <w:t xml:space="preserve"> 100% о</w:t>
      </w:r>
      <w:r w:rsidR="00C317C5" w:rsidRPr="00135EB9">
        <w:rPr>
          <w:rFonts w:eastAsia="Calibri"/>
          <w:sz w:val="28"/>
          <w:szCs w:val="28"/>
        </w:rPr>
        <w:t>бследование беременных женщин на ВИЧ-инфекцию, в том числе  на ранних этапах беременности (в первом триместре), с добровольного согласия беременных и с проведением до и после тестового консультирования по вопросам риска инфицирования ВИЧ.</w:t>
      </w:r>
    </w:p>
    <w:p w:rsidR="00C317C5" w:rsidRDefault="00C317C5" w:rsidP="00135EB9">
      <w:pPr>
        <w:jc w:val="right"/>
        <w:rPr>
          <w:sz w:val="28"/>
          <w:szCs w:val="28"/>
        </w:rPr>
      </w:pPr>
      <w:r w:rsidRPr="00135EB9">
        <w:rPr>
          <w:sz w:val="28"/>
          <w:szCs w:val="28"/>
        </w:rPr>
        <w:t xml:space="preserve">                                                                                   Срок: </w:t>
      </w:r>
      <w:r w:rsidR="001E3629">
        <w:rPr>
          <w:sz w:val="28"/>
          <w:szCs w:val="28"/>
        </w:rPr>
        <w:t>ежемесячно</w:t>
      </w:r>
      <w:r w:rsidRPr="00135EB9">
        <w:rPr>
          <w:sz w:val="28"/>
          <w:szCs w:val="28"/>
        </w:rPr>
        <w:t>.</w:t>
      </w:r>
    </w:p>
    <w:p w:rsidR="00DB5D6A" w:rsidRDefault="00136F08" w:rsidP="00DB5D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7858">
        <w:rPr>
          <w:sz w:val="28"/>
          <w:szCs w:val="28"/>
        </w:rPr>
        <w:t>1.</w:t>
      </w:r>
      <w:r w:rsidR="00DB5D6A">
        <w:rPr>
          <w:sz w:val="28"/>
          <w:szCs w:val="28"/>
        </w:rPr>
        <w:t>3</w:t>
      </w:r>
      <w:r w:rsidR="00135EB9">
        <w:rPr>
          <w:sz w:val="28"/>
          <w:szCs w:val="28"/>
        </w:rPr>
        <w:t xml:space="preserve"> </w:t>
      </w:r>
      <w:r w:rsidR="00C151AB" w:rsidRPr="00135EB9">
        <w:rPr>
          <w:sz w:val="28"/>
          <w:szCs w:val="28"/>
        </w:rPr>
        <w:t>Отделу потребительского рынка товаров, услуг и защиты прав потребителей (</w:t>
      </w:r>
      <w:r w:rsidR="00135EB9" w:rsidRPr="00135EB9">
        <w:rPr>
          <w:sz w:val="28"/>
          <w:szCs w:val="28"/>
        </w:rPr>
        <w:t>В.Н.</w:t>
      </w:r>
      <w:r w:rsidR="00135EB9">
        <w:rPr>
          <w:sz w:val="28"/>
          <w:szCs w:val="28"/>
        </w:rPr>
        <w:t xml:space="preserve"> </w:t>
      </w:r>
      <w:r w:rsidR="00C151AB" w:rsidRPr="00135EB9">
        <w:rPr>
          <w:sz w:val="28"/>
          <w:szCs w:val="28"/>
        </w:rPr>
        <w:t>Калинина), руководит</w:t>
      </w:r>
      <w:r w:rsidR="003652F8">
        <w:rPr>
          <w:sz w:val="28"/>
          <w:szCs w:val="28"/>
        </w:rPr>
        <w:t>елям предприятий и организаций</w:t>
      </w:r>
      <w:r w:rsidR="00DB5D6A">
        <w:rPr>
          <w:sz w:val="28"/>
          <w:szCs w:val="28"/>
        </w:rPr>
        <w:t>:</w:t>
      </w:r>
      <w:r w:rsidR="003652F8">
        <w:rPr>
          <w:sz w:val="28"/>
          <w:szCs w:val="28"/>
        </w:rPr>
        <w:t xml:space="preserve"> </w:t>
      </w:r>
    </w:p>
    <w:p w:rsidR="00DB5D6A" w:rsidRDefault="00177858" w:rsidP="003652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B5D6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DB5D6A">
        <w:rPr>
          <w:sz w:val="28"/>
          <w:szCs w:val="28"/>
        </w:rPr>
        <w:t>.</w:t>
      </w:r>
      <w:r>
        <w:rPr>
          <w:sz w:val="28"/>
          <w:szCs w:val="28"/>
        </w:rPr>
        <w:t>1</w:t>
      </w:r>
      <w:proofErr w:type="gramStart"/>
      <w:r w:rsidR="00DB5D6A">
        <w:rPr>
          <w:sz w:val="28"/>
          <w:szCs w:val="28"/>
        </w:rPr>
        <w:t xml:space="preserve"> О</w:t>
      </w:r>
      <w:proofErr w:type="gramEnd"/>
      <w:r w:rsidR="00C151AB" w:rsidRPr="00135EB9">
        <w:rPr>
          <w:rFonts w:eastAsia="Calibri"/>
          <w:sz w:val="28"/>
          <w:szCs w:val="28"/>
        </w:rPr>
        <w:t>рганизовать</w:t>
      </w:r>
      <w:r w:rsidR="00BC049A" w:rsidRPr="00135EB9">
        <w:rPr>
          <w:rFonts w:eastAsia="Calibri"/>
          <w:sz w:val="28"/>
          <w:szCs w:val="28"/>
        </w:rPr>
        <w:t xml:space="preserve"> </w:t>
      </w:r>
      <w:r w:rsidR="00135EB9">
        <w:rPr>
          <w:rFonts w:eastAsia="Calibri"/>
          <w:sz w:val="28"/>
          <w:szCs w:val="28"/>
        </w:rPr>
        <w:t>внедрение</w:t>
      </w:r>
      <w:r w:rsidR="00BC049A" w:rsidRPr="00135EB9">
        <w:rPr>
          <w:rFonts w:eastAsia="Calibri"/>
          <w:sz w:val="28"/>
          <w:szCs w:val="28"/>
        </w:rPr>
        <w:t xml:space="preserve"> обучающего Модуля</w:t>
      </w:r>
      <w:r w:rsidR="00C151AB" w:rsidRPr="00135EB9">
        <w:rPr>
          <w:rFonts w:eastAsia="Calibri"/>
          <w:sz w:val="28"/>
          <w:szCs w:val="28"/>
        </w:rPr>
        <w:t xml:space="preserve"> </w:t>
      </w:r>
      <w:r w:rsidR="00135EB9" w:rsidRPr="00135EB9">
        <w:rPr>
          <w:rFonts w:eastAsia="Calibri"/>
          <w:sz w:val="28"/>
          <w:szCs w:val="28"/>
        </w:rPr>
        <w:t xml:space="preserve">на рабочих местах </w:t>
      </w:r>
      <w:r w:rsidR="00C151AB" w:rsidRPr="00135EB9">
        <w:rPr>
          <w:rFonts w:eastAsia="Calibri"/>
          <w:sz w:val="28"/>
          <w:szCs w:val="28"/>
        </w:rPr>
        <w:t>для сотрудников.</w:t>
      </w:r>
      <w:r w:rsidR="00DB5D6A" w:rsidRPr="00DB5D6A">
        <w:rPr>
          <w:sz w:val="28"/>
          <w:szCs w:val="28"/>
        </w:rPr>
        <w:t xml:space="preserve"> </w:t>
      </w:r>
    </w:p>
    <w:p w:rsidR="00BC049A" w:rsidRDefault="00DB5D6A" w:rsidP="00DB5D6A">
      <w:pPr>
        <w:ind w:firstLine="708"/>
        <w:jc w:val="right"/>
        <w:rPr>
          <w:rFonts w:eastAsia="Calibri"/>
          <w:sz w:val="28"/>
          <w:szCs w:val="28"/>
        </w:rPr>
      </w:pPr>
      <w:r w:rsidRPr="00135EB9">
        <w:rPr>
          <w:sz w:val="28"/>
          <w:szCs w:val="28"/>
        </w:rPr>
        <w:t xml:space="preserve">Срок   – </w:t>
      </w:r>
      <w:r>
        <w:rPr>
          <w:sz w:val="28"/>
          <w:szCs w:val="28"/>
        </w:rPr>
        <w:t>01</w:t>
      </w:r>
      <w:r w:rsidRPr="00135EB9">
        <w:rPr>
          <w:sz w:val="28"/>
          <w:szCs w:val="28"/>
        </w:rPr>
        <w:t>.12.2017г.</w:t>
      </w:r>
    </w:p>
    <w:p w:rsidR="00DB5D6A" w:rsidRDefault="00177858" w:rsidP="003652F8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</w:t>
      </w:r>
      <w:r w:rsidR="00DB5D6A">
        <w:rPr>
          <w:sz w:val="28"/>
          <w:szCs w:val="28"/>
        </w:rPr>
        <w:t>.</w:t>
      </w:r>
      <w:r>
        <w:rPr>
          <w:sz w:val="28"/>
          <w:szCs w:val="28"/>
        </w:rPr>
        <w:t>3.2</w:t>
      </w:r>
      <w:proofErr w:type="gramStart"/>
      <w:r>
        <w:rPr>
          <w:sz w:val="28"/>
          <w:szCs w:val="28"/>
        </w:rPr>
        <w:t xml:space="preserve"> </w:t>
      </w:r>
      <w:r w:rsidR="00DB5D6A">
        <w:rPr>
          <w:sz w:val="28"/>
          <w:szCs w:val="28"/>
        </w:rPr>
        <w:t>В</w:t>
      </w:r>
      <w:proofErr w:type="gramEnd"/>
      <w:r w:rsidR="00DB5D6A">
        <w:rPr>
          <w:sz w:val="28"/>
          <w:szCs w:val="28"/>
        </w:rPr>
        <w:t xml:space="preserve">ынести </w:t>
      </w:r>
      <w:r w:rsidR="00DB5D6A" w:rsidRPr="00422667">
        <w:rPr>
          <w:sz w:val="28"/>
          <w:szCs w:val="28"/>
        </w:rPr>
        <w:t>на Совет директоров</w:t>
      </w:r>
      <w:r w:rsidR="00DB5D6A">
        <w:rPr>
          <w:sz w:val="28"/>
          <w:szCs w:val="28"/>
        </w:rPr>
        <w:t xml:space="preserve"> вопрос о необходимости </w:t>
      </w:r>
      <w:proofErr w:type="spellStart"/>
      <w:r w:rsidR="00DB5D6A">
        <w:rPr>
          <w:sz w:val="28"/>
          <w:szCs w:val="28"/>
        </w:rPr>
        <w:t>скринингового</w:t>
      </w:r>
      <w:proofErr w:type="spellEnd"/>
      <w:r w:rsidR="00DB5D6A">
        <w:rPr>
          <w:sz w:val="28"/>
          <w:szCs w:val="28"/>
        </w:rPr>
        <w:t xml:space="preserve"> обследования сотрудников.</w:t>
      </w:r>
    </w:p>
    <w:p w:rsidR="00DB5D6A" w:rsidRPr="003652F8" w:rsidRDefault="00DB5D6A" w:rsidP="00DB5D6A">
      <w:pPr>
        <w:ind w:firstLine="708"/>
        <w:jc w:val="right"/>
        <w:rPr>
          <w:sz w:val="28"/>
          <w:szCs w:val="28"/>
        </w:rPr>
      </w:pPr>
      <w:r w:rsidRPr="00422667">
        <w:rPr>
          <w:sz w:val="28"/>
          <w:szCs w:val="28"/>
        </w:rPr>
        <w:t>Срок:</w:t>
      </w:r>
      <w:r>
        <w:rPr>
          <w:sz w:val="28"/>
          <w:szCs w:val="28"/>
        </w:rPr>
        <w:t xml:space="preserve"> ближайшее заседание.</w:t>
      </w:r>
    </w:p>
    <w:p w:rsidR="00C151AB" w:rsidRPr="00135EB9" w:rsidRDefault="00177858" w:rsidP="005157E2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DB5D6A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</w:t>
      </w:r>
      <w:r w:rsidR="005157E2">
        <w:rPr>
          <w:rFonts w:eastAsia="Calibri"/>
          <w:sz w:val="28"/>
          <w:szCs w:val="28"/>
        </w:rPr>
        <w:t xml:space="preserve"> </w:t>
      </w:r>
      <w:r w:rsidR="003D36A9" w:rsidRPr="00135EB9">
        <w:rPr>
          <w:rFonts w:eastAsia="Calibri"/>
          <w:sz w:val="28"/>
          <w:szCs w:val="28"/>
        </w:rPr>
        <w:t>П</w:t>
      </w:r>
      <w:r w:rsidR="00C151AB" w:rsidRPr="00135EB9">
        <w:rPr>
          <w:sz w:val="28"/>
          <w:szCs w:val="28"/>
        </w:rPr>
        <w:t>ресс-служб</w:t>
      </w:r>
      <w:r w:rsidR="003D36A9" w:rsidRPr="00135EB9">
        <w:rPr>
          <w:sz w:val="28"/>
          <w:szCs w:val="28"/>
        </w:rPr>
        <w:t>е</w:t>
      </w:r>
      <w:r w:rsidR="00664CFD" w:rsidRPr="00135EB9">
        <w:rPr>
          <w:sz w:val="28"/>
          <w:szCs w:val="28"/>
        </w:rPr>
        <w:t xml:space="preserve"> Администрации города Волгодонска </w:t>
      </w:r>
      <w:r w:rsidR="00C151AB" w:rsidRPr="00135EB9">
        <w:rPr>
          <w:sz w:val="28"/>
          <w:szCs w:val="28"/>
        </w:rPr>
        <w:t>(С.М. Черноусова)</w:t>
      </w:r>
      <w:r w:rsidR="00664CFD" w:rsidRPr="00135EB9">
        <w:rPr>
          <w:sz w:val="28"/>
          <w:szCs w:val="28"/>
        </w:rPr>
        <w:t xml:space="preserve"> </w:t>
      </w:r>
    </w:p>
    <w:p w:rsidR="00664CFD" w:rsidRPr="00135EB9" w:rsidRDefault="00C151AB" w:rsidP="001D214C">
      <w:pPr>
        <w:jc w:val="both"/>
        <w:rPr>
          <w:sz w:val="28"/>
          <w:szCs w:val="28"/>
        </w:rPr>
      </w:pPr>
      <w:r w:rsidRPr="00135EB9">
        <w:rPr>
          <w:sz w:val="28"/>
          <w:szCs w:val="28"/>
        </w:rPr>
        <w:t>обеспечить размещение</w:t>
      </w:r>
      <w:r w:rsidR="00664CFD" w:rsidRPr="00135EB9">
        <w:rPr>
          <w:sz w:val="28"/>
          <w:szCs w:val="28"/>
        </w:rPr>
        <w:t xml:space="preserve"> информаци</w:t>
      </w:r>
      <w:r w:rsidRPr="00135EB9">
        <w:rPr>
          <w:sz w:val="28"/>
          <w:szCs w:val="28"/>
        </w:rPr>
        <w:t>и</w:t>
      </w:r>
      <w:r w:rsidR="00664CFD" w:rsidRPr="00135EB9">
        <w:rPr>
          <w:sz w:val="28"/>
          <w:szCs w:val="28"/>
        </w:rPr>
        <w:t xml:space="preserve">  о заболеваемости ВИЧ</w:t>
      </w:r>
      <w:r w:rsidR="00135EB9">
        <w:rPr>
          <w:sz w:val="28"/>
          <w:szCs w:val="28"/>
        </w:rPr>
        <w:t xml:space="preserve"> </w:t>
      </w:r>
      <w:r w:rsidR="00664CFD" w:rsidRPr="00135EB9">
        <w:rPr>
          <w:sz w:val="28"/>
          <w:szCs w:val="28"/>
        </w:rPr>
        <w:t>- инфекцией и профилактик</w:t>
      </w:r>
      <w:r w:rsidRPr="00135EB9">
        <w:rPr>
          <w:sz w:val="28"/>
          <w:szCs w:val="28"/>
        </w:rPr>
        <w:t>и</w:t>
      </w:r>
      <w:r w:rsidR="00664CFD" w:rsidRPr="00135EB9">
        <w:rPr>
          <w:sz w:val="28"/>
          <w:szCs w:val="28"/>
        </w:rPr>
        <w:t xml:space="preserve"> на официальном сайте</w:t>
      </w:r>
      <w:r w:rsidRPr="00135EB9">
        <w:rPr>
          <w:sz w:val="28"/>
          <w:szCs w:val="28"/>
        </w:rPr>
        <w:t xml:space="preserve"> Администрации города Волгодонска</w:t>
      </w:r>
      <w:r w:rsidR="00664CFD" w:rsidRPr="00135EB9">
        <w:rPr>
          <w:sz w:val="28"/>
          <w:szCs w:val="28"/>
        </w:rPr>
        <w:t xml:space="preserve">. </w:t>
      </w:r>
    </w:p>
    <w:p w:rsidR="003D36A9" w:rsidRPr="00135EB9" w:rsidRDefault="003D36A9" w:rsidP="00135EB9">
      <w:pPr>
        <w:jc w:val="right"/>
        <w:rPr>
          <w:sz w:val="28"/>
          <w:szCs w:val="28"/>
        </w:rPr>
      </w:pPr>
      <w:r w:rsidRPr="00135EB9">
        <w:rPr>
          <w:sz w:val="28"/>
          <w:szCs w:val="28"/>
        </w:rPr>
        <w:t>Срок – до 01.12.2017г.</w:t>
      </w:r>
    </w:p>
    <w:p w:rsidR="003C3F42" w:rsidRPr="00135EB9" w:rsidRDefault="00177858" w:rsidP="005157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3C3F42" w:rsidRPr="008001B7">
        <w:rPr>
          <w:sz w:val="28"/>
          <w:szCs w:val="28"/>
        </w:rPr>
        <w:t xml:space="preserve"> </w:t>
      </w:r>
      <w:r w:rsidR="00DC2D5C" w:rsidRPr="008001B7">
        <w:rPr>
          <w:sz w:val="28"/>
          <w:szCs w:val="28"/>
        </w:rPr>
        <w:t>Управлени</w:t>
      </w:r>
      <w:r w:rsidR="003D36A9" w:rsidRPr="008001B7">
        <w:rPr>
          <w:sz w:val="28"/>
          <w:szCs w:val="28"/>
        </w:rPr>
        <w:t>ю</w:t>
      </w:r>
      <w:r w:rsidR="00DC2D5C" w:rsidRPr="008001B7">
        <w:rPr>
          <w:sz w:val="28"/>
          <w:szCs w:val="28"/>
        </w:rPr>
        <w:t xml:space="preserve"> здравоохранения </w:t>
      </w:r>
      <w:r w:rsidR="003D36A9" w:rsidRPr="008001B7">
        <w:rPr>
          <w:sz w:val="28"/>
          <w:szCs w:val="28"/>
        </w:rPr>
        <w:t>(</w:t>
      </w:r>
      <w:r w:rsidR="00DC2D5C" w:rsidRPr="008001B7">
        <w:rPr>
          <w:sz w:val="28"/>
          <w:szCs w:val="28"/>
        </w:rPr>
        <w:t>В.Ю. Бачинск</w:t>
      </w:r>
      <w:r w:rsidR="003D36A9" w:rsidRPr="008001B7">
        <w:rPr>
          <w:sz w:val="28"/>
          <w:szCs w:val="28"/>
        </w:rPr>
        <w:t>ий)</w:t>
      </w:r>
      <w:r w:rsidR="00DC2D5C" w:rsidRPr="008001B7">
        <w:rPr>
          <w:sz w:val="28"/>
          <w:szCs w:val="28"/>
        </w:rPr>
        <w:t>, Управлени</w:t>
      </w:r>
      <w:r w:rsidR="00135EB9" w:rsidRPr="008001B7">
        <w:rPr>
          <w:sz w:val="28"/>
          <w:szCs w:val="28"/>
        </w:rPr>
        <w:t>ю</w:t>
      </w:r>
      <w:r w:rsidR="00DC2D5C" w:rsidRPr="008001B7">
        <w:rPr>
          <w:sz w:val="28"/>
          <w:szCs w:val="28"/>
        </w:rPr>
        <w:t xml:space="preserve"> образования </w:t>
      </w:r>
      <w:r w:rsidR="003C3F42" w:rsidRPr="008001B7">
        <w:rPr>
          <w:sz w:val="28"/>
          <w:szCs w:val="28"/>
        </w:rPr>
        <w:t>г</w:t>
      </w:r>
      <w:proofErr w:type="gramStart"/>
      <w:r w:rsidR="003C3F42" w:rsidRPr="008001B7">
        <w:rPr>
          <w:sz w:val="28"/>
          <w:szCs w:val="28"/>
        </w:rPr>
        <w:t>.В</w:t>
      </w:r>
      <w:proofErr w:type="gramEnd"/>
      <w:r w:rsidR="003C3F42" w:rsidRPr="008001B7">
        <w:rPr>
          <w:sz w:val="28"/>
          <w:szCs w:val="28"/>
        </w:rPr>
        <w:t xml:space="preserve">олгодонска </w:t>
      </w:r>
      <w:r w:rsidR="00135EB9" w:rsidRPr="008001B7">
        <w:rPr>
          <w:sz w:val="28"/>
          <w:szCs w:val="28"/>
        </w:rPr>
        <w:t>(</w:t>
      </w:r>
      <w:r w:rsidR="00DC2D5C" w:rsidRPr="008001B7">
        <w:rPr>
          <w:sz w:val="28"/>
          <w:szCs w:val="28"/>
        </w:rPr>
        <w:t xml:space="preserve">Т.А. </w:t>
      </w:r>
      <w:proofErr w:type="spellStart"/>
      <w:r w:rsidR="00DC2D5C" w:rsidRPr="008001B7">
        <w:rPr>
          <w:sz w:val="28"/>
          <w:szCs w:val="28"/>
        </w:rPr>
        <w:t>Самсонюк</w:t>
      </w:r>
      <w:proofErr w:type="spellEnd"/>
      <w:r w:rsidR="00135EB9" w:rsidRPr="008001B7">
        <w:rPr>
          <w:sz w:val="28"/>
          <w:szCs w:val="28"/>
        </w:rPr>
        <w:t>)</w:t>
      </w:r>
      <w:r w:rsidR="00DC2D5C" w:rsidRPr="008001B7">
        <w:rPr>
          <w:sz w:val="28"/>
          <w:szCs w:val="28"/>
        </w:rPr>
        <w:t xml:space="preserve">, </w:t>
      </w:r>
      <w:r w:rsidR="00135EB9" w:rsidRPr="008001B7">
        <w:rPr>
          <w:sz w:val="28"/>
          <w:szCs w:val="28"/>
        </w:rPr>
        <w:t>О</w:t>
      </w:r>
      <w:r w:rsidR="00DC2D5C" w:rsidRPr="008001B7">
        <w:rPr>
          <w:sz w:val="28"/>
          <w:szCs w:val="28"/>
        </w:rPr>
        <w:t>тдел</w:t>
      </w:r>
      <w:r w:rsidR="00135EB9" w:rsidRPr="008001B7">
        <w:rPr>
          <w:sz w:val="28"/>
          <w:szCs w:val="28"/>
        </w:rPr>
        <w:t>у</w:t>
      </w:r>
      <w:r w:rsidR="00DC2D5C" w:rsidRPr="008001B7">
        <w:rPr>
          <w:sz w:val="28"/>
          <w:szCs w:val="28"/>
        </w:rPr>
        <w:t xml:space="preserve"> по молодежной политике</w:t>
      </w:r>
      <w:r w:rsidR="003C3F42" w:rsidRPr="008001B7">
        <w:rPr>
          <w:sz w:val="28"/>
          <w:szCs w:val="28"/>
        </w:rPr>
        <w:t xml:space="preserve"> </w:t>
      </w:r>
      <w:r w:rsidR="00135EB9" w:rsidRPr="008001B7">
        <w:rPr>
          <w:sz w:val="28"/>
          <w:szCs w:val="28"/>
        </w:rPr>
        <w:t xml:space="preserve">Администрации города Волгодонска (О.В. </w:t>
      </w:r>
      <w:proofErr w:type="spellStart"/>
      <w:r w:rsidR="00135EB9" w:rsidRPr="008001B7">
        <w:rPr>
          <w:sz w:val="28"/>
          <w:szCs w:val="28"/>
        </w:rPr>
        <w:t>Шемитов</w:t>
      </w:r>
      <w:proofErr w:type="spellEnd"/>
      <w:r w:rsidR="00135EB9" w:rsidRPr="008001B7">
        <w:rPr>
          <w:sz w:val="28"/>
          <w:szCs w:val="28"/>
        </w:rPr>
        <w:t>),</w:t>
      </w:r>
      <w:r w:rsidR="00DC2D5C" w:rsidRPr="008001B7">
        <w:rPr>
          <w:sz w:val="28"/>
          <w:szCs w:val="28"/>
        </w:rPr>
        <w:t xml:space="preserve"> </w:t>
      </w:r>
      <w:r w:rsidR="003C3F42" w:rsidRPr="008001B7">
        <w:rPr>
          <w:sz w:val="28"/>
          <w:szCs w:val="28"/>
        </w:rPr>
        <w:t>О</w:t>
      </w:r>
      <w:r w:rsidR="00DC2D5C" w:rsidRPr="008001B7">
        <w:rPr>
          <w:sz w:val="28"/>
          <w:szCs w:val="28"/>
        </w:rPr>
        <w:t>тдел</w:t>
      </w:r>
      <w:r w:rsidR="00135EB9" w:rsidRPr="008001B7">
        <w:rPr>
          <w:sz w:val="28"/>
          <w:szCs w:val="28"/>
        </w:rPr>
        <w:t>у</w:t>
      </w:r>
      <w:r w:rsidR="00DC2D5C" w:rsidRPr="008001B7">
        <w:rPr>
          <w:sz w:val="28"/>
          <w:szCs w:val="28"/>
        </w:rPr>
        <w:t xml:space="preserve"> культуры</w:t>
      </w:r>
      <w:r w:rsidR="003C3F42" w:rsidRPr="008001B7">
        <w:rPr>
          <w:sz w:val="28"/>
          <w:szCs w:val="28"/>
        </w:rPr>
        <w:t xml:space="preserve"> </w:t>
      </w:r>
      <w:r w:rsidR="00135EB9" w:rsidRPr="008001B7">
        <w:rPr>
          <w:sz w:val="28"/>
          <w:szCs w:val="28"/>
        </w:rPr>
        <w:t>Администрации города Волгодонска</w:t>
      </w:r>
      <w:r w:rsidR="003C3F42" w:rsidRPr="008001B7">
        <w:rPr>
          <w:sz w:val="28"/>
          <w:szCs w:val="28"/>
        </w:rPr>
        <w:t xml:space="preserve"> </w:t>
      </w:r>
      <w:r w:rsidR="00135EB9" w:rsidRPr="008001B7">
        <w:rPr>
          <w:sz w:val="28"/>
          <w:szCs w:val="28"/>
        </w:rPr>
        <w:t>(</w:t>
      </w:r>
      <w:r w:rsidR="003C3F42" w:rsidRPr="008001B7">
        <w:rPr>
          <w:sz w:val="28"/>
          <w:szCs w:val="28"/>
        </w:rPr>
        <w:t>Н.Г.Бондаренко</w:t>
      </w:r>
      <w:r w:rsidR="00135EB9" w:rsidRPr="008001B7">
        <w:rPr>
          <w:sz w:val="28"/>
          <w:szCs w:val="28"/>
        </w:rPr>
        <w:t>)</w:t>
      </w:r>
      <w:r w:rsidR="00664CFD" w:rsidRPr="008001B7">
        <w:rPr>
          <w:sz w:val="28"/>
          <w:szCs w:val="28"/>
        </w:rPr>
        <w:t xml:space="preserve">, </w:t>
      </w:r>
      <w:r w:rsidR="00135EB9" w:rsidRPr="008001B7">
        <w:rPr>
          <w:rFonts w:eastAsia="Calibri"/>
          <w:sz w:val="28"/>
          <w:szCs w:val="28"/>
        </w:rPr>
        <w:t>О</w:t>
      </w:r>
      <w:r w:rsidR="00664CFD" w:rsidRPr="008001B7">
        <w:rPr>
          <w:rFonts w:eastAsia="Calibri"/>
          <w:sz w:val="28"/>
          <w:szCs w:val="28"/>
        </w:rPr>
        <w:t xml:space="preserve">бщественному совету </w:t>
      </w:r>
      <w:r w:rsidR="00135EB9" w:rsidRPr="008001B7">
        <w:rPr>
          <w:rFonts w:eastAsia="Calibri"/>
          <w:sz w:val="28"/>
          <w:szCs w:val="28"/>
        </w:rPr>
        <w:t xml:space="preserve">по вопросам здравоохранения г.Волгодонска </w:t>
      </w:r>
      <w:r w:rsidR="00664CFD" w:rsidRPr="008001B7">
        <w:rPr>
          <w:rFonts w:eastAsia="Calibri"/>
          <w:sz w:val="28"/>
          <w:szCs w:val="28"/>
        </w:rPr>
        <w:t>(О.В.Гришина</w:t>
      </w:r>
      <w:r w:rsidR="00135EB9" w:rsidRPr="008001B7">
        <w:rPr>
          <w:rFonts w:eastAsia="Calibri"/>
          <w:sz w:val="28"/>
          <w:szCs w:val="28"/>
        </w:rPr>
        <w:t>)</w:t>
      </w:r>
      <w:r w:rsidR="00DC2D5C" w:rsidRPr="008001B7">
        <w:rPr>
          <w:sz w:val="28"/>
          <w:szCs w:val="28"/>
        </w:rPr>
        <w:t xml:space="preserve"> </w:t>
      </w:r>
      <w:r w:rsidR="005C3448" w:rsidRPr="008001B7">
        <w:rPr>
          <w:sz w:val="28"/>
          <w:szCs w:val="28"/>
        </w:rPr>
        <w:t xml:space="preserve">активизировать санитарно-просветительную работу среди населения города по профилактике </w:t>
      </w:r>
      <w:r w:rsidR="00544266" w:rsidRPr="008001B7">
        <w:rPr>
          <w:sz w:val="28"/>
          <w:szCs w:val="28"/>
        </w:rPr>
        <w:t>ВИЧ - инфекции</w:t>
      </w:r>
      <w:r w:rsidR="005C3448" w:rsidRPr="008001B7">
        <w:rPr>
          <w:sz w:val="28"/>
          <w:szCs w:val="28"/>
        </w:rPr>
        <w:t xml:space="preserve"> с привлечением средств массовой информации, организовать тематические мероприятия</w:t>
      </w:r>
      <w:r w:rsidR="003D36A9" w:rsidRPr="008001B7">
        <w:rPr>
          <w:sz w:val="28"/>
          <w:szCs w:val="28"/>
        </w:rPr>
        <w:t xml:space="preserve"> </w:t>
      </w:r>
      <w:r w:rsidR="00135EB9" w:rsidRPr="008001B7">
        <w:rPr>
          <w:sz w:val="28"/>
          <w:szCs w:val="28"/>
        </w:rPr>
        <w:t>(</w:t>
      </w:r>
      <w:r w:rsidR="003D36A9" w:rsidRPr="008001B7">
        <w:rPr>
          <w:sz w:val="28"/>
          <w:szCs w:val="28"/>
        </w:rPr>
        <w:t>в том числе</w:t>
      </w:r>
      <w:r w:rsidR="00135EB9" w:rsidRPr="008001B7">
        <w:rPr>
          <w:sz w:val="28"/>
          <w:szCs w:val="28"/>
        </w:rPr>
        <w:t>:</w:t>
      </w:r>
      <w:r w:rsidR="003D36A9" w:rsidRPr="008001B7">
        <w:rPr>
          <w:sz w:val="28"/>
          <w:szCs w:val="28"/>
        </w:rPr>
        <w:t xml:space="preserve"> в местах отдыха и скопления молодежи, общественном транспорте</w:t>
      </w:r>
      <w:r w:rsidR="00135EB9" w:rsidRPr="008001B7">
        <w:rPr>
          <w:sz w:val="28"/>
          <w:szCs w:val="28"/>
        </w:rPr>
        <w:t xml:space="preserve">, </w:t>
      </w:r>
      <w:r w:rsidR="008001B7" w:rsidRPr="008001B7">
        <w:rPr>
          <w:sz w:val="28"/>
          <w:szCs w:val="28"/>
        </w:rPr>
        <w:t>в учреждениях и организациях</w:t>
      </w:r>
      <w:r w:rsidR="00135EB9" w:rsidRPr="008001B7">
        <w:rPr>
          <w:sz w:val="28"/>
          <w:szCs w:val="28"/>
        </w:rPr>
        <w:t>)</w:t>
      </w:r>
      <w:r w:rsidR="008001B7" w:rsidRPr="008001B7">
        <w:rPr>
          <w:sz w:val="28"/>
          <w:szCs w:val="28"/>
        </w:rPr>
        <w:t>.</w:t>
      </w:r>
    </w:p>
    <w:p w:rsidR="003D36A9" w:rsidRDefault="003D36A9" w:rsidP="003D36A9">
      <w:pPr>
        <w:jc w:val="right"/>
        <w:rPr>
          <w:sz w:val="28"/>
          <w:szCs w:val="28"/>
        </w:rPr>
      </w:pPr>
      <w:r w:rsidRPr="00135EB9">
        <w:rPr>
          <w:sz w:val="28"/>
          <w:szCs w:val="28"/>
        </w:rPr>
        <w:t xml:space="preserve">Срок   – </w:t>
      </w:r>
      <w:r w:rsidR="001E3629">
        <w:rPr>
          <w:sz w:val="28"/>
          <w:szCs w:val="28"/>
        </w:rPr>
        <w:t>ежеквартально</w:t>
      </w:r>
      <w:r w:rsidRPr="00135EB9">
        <w:rPr>
          <w:sz w:val="28"/>
          <w:szCs w:val="28"/>
        </w:rPr>
        <w:t>.</w:t>
      </w:r>
    </w:p>
    <w:p w:rsidR="00BB1D66" w:rsidRDefault="00136F08" w:rsidP="00136F08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77858">
        <w:rPr>
          <w:sz w:val="28"/>
          <w:szCs w:val="28"/>
        </w:rPr>
        <w:t>1.</w:t>
      </w:r>
      <w:r w:rsidR="00DB5D6A">
        <w:rPr>
          <w:sz w:val="28"/>
          <w:szCs w:val="28"/>
        </w:rPr>
        <w:t>6</w:t>
      </w:r>
      <w:r w:rsidR="00BB1D66">
        <w:rPr>
          <w:sz w:val="28"/>
          <w:szCs w:val="28"/>
        </w:rPr>
        <w:t xml:space="preserve"> Департаменту труда и социального развития Администрации города Волгодонска (</w:t>
      </w:r>
      <w:proofErr w:type="spellStart"/>
      <w:r w:rsidR="00BB1D66">
        <w:rPr>
          <w:sz w:val="28"/>
          <w:szCs w:val="28"/>
        </w:rPr>
        <w:t>Пашко</w:t>
      </w:r>
      <w:proofErr w:type="spellEnd"/>
      <w:r w:rsidR="00BB1D66">
        <w:rPr>
          <w:sz w:val="28"/>
          <w:szCs w:val="28"/>
        </w:rPr>
        <w:t xml:space="preserve"> А.А.) подготовить информационный  материал о мерах социальной поддержки больных ВИЧ-инфекцией и СПИДом.</w:t>
      </w:r>
    </w:p>
    <w:p w:rsidR="00136F08" w:rsidRPr="00135EB9" w:rsidRDefault="00BB1D66" w:rsidP="00136F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Срок </w:t>
      </w:r>
      <w:r w:rsidRPr="00BB1D66">
        <w:rPr>
          <w:sz w:val="28"/>
          <w:szCs w:val="28"/>
        </w:rPr>
        <w:t>–</w:t>
      </w:r>
      <w:r>
        <w:rPr>
          <w:sz w:val="28"/>
          <w:szCs w:val="28"/>
        </w:rPr>
        <w:t xml:space="preserve"> 01.12.2017г. </w:t>
      </w:r>
    </w:p>
    <w:p w:rsidR="00E656EF" w:rsidRPr="00135EB9" w:rsidRDefault="00E656EF" w:rsidP="003C3F42">
      <w:pPr>
        <w:ind w:firstLine="709"/>
        <w:jc w:val="both"/>
        <w:rPr>
          <w:sz w:val="28"/>
          <w:szCs w:val="28"/>
        </w:rPr>
      </w:pPr>
    </w:p>
    <w:p w:rsidR="00664CFD" w:rsidRPr="00135EB9" w:rsidRDefault="00664CFD" w:rsidP="00664CFD">
      <w:pPr>
        <w:tabs>
          <w:tab w:val="left" w:pos="720"/>
        </w:tabs>
        <w:jc w:val="both"/>
        <w:rPr>
          <w:sz w:val="28"/>
          <w:szCs w:val="28"/>
        </w:rPr>
      </w:pPr>
      <w:r w:rsidRPr="00135EB9">
        <w:rPr>
          <w:sz w:val="28"/>
          <w:szCs w:val="28"/>
        </w:rPr>
        <w:t>2</w:t>
      </w:r>
      <w:r w:rsidR="005157E2">
        <w:rPr>
          <w:sz w:val="28"/>
          <w:szCs w:val="28"/>
        </w:rPr>
        <w:t xml:space="preserve"> </w:t>
      </w:r>
      <w:r w:rsidRPr="00135EB9">
        <w:rPr>
          <w:sz w:val="28"/>
          <w:szCs w:val="28"/>
        </w:rPr>
        <w:t>СЛУШАЛИ:</w:t>
      </w:r>
    </w:p>
    <w:p w:rsidR="00664CFD" w:rsidRPr="00135EB9" w:rsidRDefault="001C2DB6" w:rsidP="005157E2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Скрипай М.А. </w:t>
      </w:r>
      <w:r w:rsidR="00664CFD" w:rsidRPr="00135EB9">
        <w:rPr>
          <w:sz w:val="28"/>
          <w:szCs w:val="28"/>
        </w:rPr>
        <w:t xml:space="preserve">о плане мероприятий проведения Всемирного дня борьбы со СПИДом, о проведении информационной кампании </w:t>
      </w:r>
      <w:r w:rsidR="00664CFD" w:rsidRPr="00135EB9">
        <w:rPr>
          <w:color w:val="000000"/>
          <w:sz w:val="28"/>
          <w:szCs w:val="28"/>
          <w:lang w:bidi="ru-RU"/>
        </w:rPr>
        <w:t>по профилактике ВИЧ - инфекции «Я, моя семья, мой город - без ВИЧ»,</w:t>
      </w:r>
      <w:r w:rsidR="0076644C" w:rsidRPr="00135EB9">
        <w:rPr>
          <w:color w:val="000000"/>
          <w:sz w:val="28"/>
          <w:szCs w:val="28"/>
          <w:lang w:bidi="ru-RU"/>
        </w:rPr>
        <w:t xml:space="preserve"> Всероссийского дня тестирования на ВИЧ-инфекцию,  о предложении проведения конкурса среди учащихся </w:t>
      </w:r>
      <w:proofErr w:type="spellStart"/>
      <w:r w:rsidR="0076644C" w:rsidRPr="00135EB9">
        <w:rPr>
          <w:color w:val="000000"/>
          <w:sz w:val="28"/>
          <w:szCs w:val="28"/>
          <w:lang w:bidi="ru-RU"/>
        </w:rPr>
        <w:t>старщих</w:t>
      </w:r>
      <w:proofErr w:type="spellEnd"/>
      <w:r w:rsidR="0076644C" w:rsidRPr="00135EB9">
        <w:rPr>
          <w:color w:val="000000"/>
          <w:sz w:val="28"/>
          <w:szCs w:val="28"/>
          <w:lang w:bidi="ru-RU"/>
        </w:rPr>
        <w:t xml:space="preserve"> классов, студентов ВУЗов, СУЗов.</w:t>
      </w:r>
    </w:p>
    <w:p w:rsidR="001D214C" w:rsidRPr="00135EB9" w:rsidRDefault="001D214C" w:rsidP="00664CFD">
      <w:pPr>
        <w:jc w:val="both"/>
        <w:rPr>
          <w:sz w:val="28"/>
          <w:szCs w:val="28"/>
        </w:rPr>
      </w:pPr>
    </w:p>
    <w:p w:rsidR="001D214C" w:rsidRPr="00135EB9" w:rsidRDefault="001D214C" w:rsidP="001D214C">
      <w:pPr>
        <w:tabs>
          <w:tab w:val="left" w:pos="720"/>
        </w:tabs>
        <w:jc w:val="both"/>
        <w:rPr>
          <w:sz w:val="28"/>
          <w:szCs w:val="28"/>
        </w:rPr>
      </w:pPr>
      <w:r w:rsidRPr="00135EB9">
        <w:rPr>
          <w:sz w:val="28"/>
          <w:szCs w:val="28"/>
        </w:rPr>
        <w:t xml:space="preserve">РЕШИЛИ: </w:t>
      </w:r>
    </w:p>
    <w:p w:rsidR="00A21ED9" w:rsidRPr="00135EB9" w:rsidRDefault="00177858" w:rsidP="001C2D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652F8">
        <w:rPr>
          <w:sz w:val="28"/>
          <w:szCs w:val="28"/>
        </w:rPr>
        <w:t xml:space="preserve">1 </w:t>
      </w:r>
      <w:r w:rsidR="001D214C" w:rsidRPr="00135EB9">
        <w:rPr>
          <w:sz w:val="28"/>
          <w:szCs w:val="28"/>
        </w:rPr>
        <w:t xml:space="preserve">Информацию </w:t>
      </w:r>
      <w:r w:rsidR="001C2DB6">
        <w:rPr>
          <w:sz w:val="28"/>
          <w:szCs w:val="28"/>
        </w:rPr>
        <w:t>ведущего специалиста</w:t>
      </w:r>
      <w:r w:rsidR="001D214C" w:rsidRPr="00135EB9">
        <w:rPr>
          <w:sz w:val="28"/>
          <w:szCs w:val="28"/>
        </w:rPr>
        <w:t xml:space="preserve"> Управления здравоохранения </w:t>
      </w:r>
      <w:r>
        <w:rPr>
          <w:sz w:val="28"/>
          <w:szCs w:val="28"/>
        </w:rPr>
        <w:t xml:space="preserve">  </w:t>
      </w:r>
      <w:r w:rsidR="001C2DB6">
        <w:rPr>
          <w:sz w:val="28"/>
          <w:szCs w:val="28"/>
        </w:rPr>
        <w:t>М.А. Скрипай</w:t>
      </w:r>
      <w:r w:rsidR="001D214C" w:rsidRPr="00135EB9">
        <w:rPr>
          <w:sz w:val="28"/>
          <w:szCs w:val="28"/>
        </w:rPr>
        <w:t xml:space="preserve">  принять к сведению.</w:t>
      </w:r>
    </w:p>
    <w:p w:rsidR="001C2DB6" w:rsidRPr="00135EB9" w:rsidRDefault="003652F8" w:rsidP="001C2D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77858">
        <w:rPr>
          <w:sz w:val="28"/>
          <w:szCs w:val="28"/>
        </w:rPr>
        <w:t>2</w:t>
      </w:r>
      <w:r w:rsidR="008001B7" w:rsidRPr="008001B7">
        <w:rPr>
          <w:sz w:val="28"/>
          <w:szCs w:val="28"/>
        </w:rPr>
        <w:t xml:space="preserve"> </w:t>
      </w:r>
      <w:r w:rsidR="003D36A9" w:rsidRPr="008001B7">
        <w:rPr>
          <w:sz w:val="28"/>
          <w:szCs w:val="28"/>
        </w:rPr>
        <w:t>Управлению здравоохранения (В.Ю. Бачинский</w:t>
      </w:r>
      <w:r w:rsidR="008001B7" w:rsidRPr="008001B7">
        <w:rPr>
          <w:sz w:val="28"/>
          <w:szCs w:val="28"/>
        </w:rPr>
        <w:t>)</w:t>
      </w:r>
      <w:r w:rsidR="003D36A9" w:rsidRPr="008001B7">
        <w:rPr>
          <w:sz w:val="28"/>
          <w:szCs w:val="28"/>
        </w:rPr>
        <w:t xml:space="preserve">, </w:t>
      </w:r>
      <w:r w:rsidR="00A21ED9" w:rsidRPr="008001B7">
        <w:rPr>
          <w:sz w:val="28"/>
          <w:szCs w:val="28"/>
        </w:rPr>
        <w:t>Управлени</w:t>
      </w:r>
      <w:r w:rsidR="008001B7" w:rsidRPr="008001B7">
        <w:rPr>
          <w:sz w:val="28"/>
          <w:szCs w:val="28"/>
        </w:rPr>
        <w:t>ю</w:t>
      </w:r>
      <w:r w:rsidR="00A21ED9" w:rsidRPr="008001B7">
        <w:rPr>
          <w:sz w:val="28"/>
          <w:szCs w:val="28"/>
        </w:rPr>
        <w:t xml:space="preserve"> образования г</w:t>
      </w:r>
      <w:proofErr w:type="gramStart"/>
      <w:r w:rsidR="00A21ED9" w:rsidRPr="008001B7">
        <w:rPr>
          <w:sz w:val="28"/>
          <w:szCs w:val="28"/>
        </w:rPr>
        <w:t>.В</w:t>
      </w:r>
      <w:proofErr w:type="gramEnd"/>
      <w:r w:rsidR="00A21ED9" w:rsidRPr="008001B7">
        <w:rPr>
          <w:sz w:val="28"/>
          <w:szCs w:val="28"/>
        </w:rPr>
        <w:t xml:space="preserve">олгодонска </w:t>
      </w:r>
      <w:r w:rsidR="008001B7" w:rsidRPr="008001B7">
        <w:rPr>
          <w:sz w:val="28"/>
          <w:szCs w:val="28"/>
        </w:rPr>
        <w:t>(</w:t>
      </w:r>
      <w:r w:rsidR="00A21ED9" w:rsidRPr="008001B7">
        <w:rPr>
          <w:sz w:val="28"/>
          <w:szCs w:val="28"/>
        </w:rPr>
        <w:t xml:space="preserve">Т.А. </w:t>
      </w:r>
      <w:proofErr w:type="spellStart"/>
      <w:r w:rsidR="00A21ED9" w:rsidRPr="008001B7">
        <w:rPr>
          <w:sz w:val="28"/>
          <w:szCs w:val="28"/>
        </w:rPr>
        <w:t>Самсонюк</w:t>
      </w:r>
      <w:proofErr w:type="spellEnd"/>
      <w:r w:rsidR="008001B7" w:rsidRPr="008001B7">
        <w:rPr>
          <w:sz w:val="28"/>
          <w:szCs w:val="28"/>
        </w:rPr>
        <w:t>)</w:t>
      </w:r>
      <w:r w:rsidR="00A21ED9" w:rsidRPr="008001B7">
        <w:rPr>
          <w:sz w:val="28"/>
          <w:szCs w:val="28"/>
        </w:rPr>
        <w:t xml:space="preserve">, </w:t>
      </w:r>
      <w:r w:rsidR="008001B7" w:rsidRPr="008001B7">
        <w:rPr>
          <w:sz w:val="28"/>
          <w:szCs w:val="28"/>
        </w:rPr>
        <w:t>О</w:t>
      </w:r>
      <w:r w:rsidR="00A21ED9" w:rsidRPr="008001B7">
        <w:rPr>
          <w:sz w:val="28"/>
          <w:szCs w:val="28"/>
        </w:rPr>
        <w:t>тдел</w:t>
      </w:r>
      <w:r w:rsidR="008001B7" w:rsidRPr="008001B7">
        <w:rPr>
          <w:sz w:val="28"/>
          <w:szCs w:val="28"/>
        </w:rPr>
        <w:t>у</w:t>
      </w:r>
      <w:r w:rsidR="00A21ED9" w:rsidRPr="008001B7">
        <w:rPr>
          <w:sz w:val="28"/>
          <w:szCs w:val="28"/>
        </w:rPr>
        <w:t xml:space="preserve"> по молодежной политике </w:t>
      </w:r>
      <w:r w:rsidR="008001B7" w:rsidRPr="008001B7">
        <w:rPr>
          <w:sz w:val="28"/>
          <w:szCs w:val="28"/>
        </w:rPr>
        <w:t xml:space="preserve">Администрации города </w:t>
      </w:r>
      <w:r w:rsidR="00A21ED9" w:rsidRPr="008001B7">
        <w:rPr>
          <w:sz w:val="28"/>
          <w:szCs w:val="28"/>
        </w:rPr>
        <w:t xml:space="preserve">Волгодонска </w:t>
      </w:r>
      <w:r w:rsidR="008001B7" w:rsidRPr="008001B7">
        <w:rPr>
          <w:sz w:val="28"/>
          <w:szCs w:val="28"/>
        </w:rPr>
        <w:t xml:space="preserve">(О.В. </w:t>
      </w:r>
      <w:proofErr w:type="spellStart"/>
      <w:r w:rsidR="00A21ED9" w:rsidRPr="008001B7">
        <w:rPr>
          <w:sz w:val="28"/>
          <w:szCs w:val="28"/>
        </w:rPr>
        <w:t>Шемитов</w:t>
      </w:r>
      <w:proofErr w:type="spellEnd"/>
      <w:r w:rsidR="008001B7" w:rsidRPr="008001B7">
        <w:rPr>
          <w:sz w:val="28"/>
          <w:szCs w:val="28"/>
        </w:rPr>
        <w:t>)</w:t>
      </w:r>
      <w:r w:rsidR="00A21ED9" w:rsidRPr="008001B7">
        <w:rPr>
          <w:sz w:val="28"/>
          <w:szCs w:val="28"/>
        </w:rPr>
        <w:t>, Отдел</w:t>
      </w:r>
      <w:r w:rsidR="008001B7" w:rsidRPr="008001B7">
        <w:rPr>
          <w:sz w:val="28"/>
          <w:szCs w:val="28"/>
        </w:rPr>
        <w:t>у</w:t>
      </w:r>
      <w:r w:rsidR="00A21ED9" w:rsidRPr="008001B7">
        <w:rPr>
          <w:sz w:val="28"/>
          <w:szCs w:val="28"/>
        </w:rPr>
        <w:t xml:space="preserve"> культуры </w:t>
      </w:r>
      <w:r w:rsidR="008001B7" w:rsidRPr="008001B7">
        <w:rPr>
          <w:sz w:val="28"/>
          <w:szCs w:val="28"/>
        </w:rPr>
        <w:t>Администрации города Волгодонска (</w:t>
      </w:r>
      <w:r w:rsidR="00A21ED9" w:rsidRPr="008001B7">
        <w:rPr>
          <w:sz w:val="28"/>
          <w:szCs w:val="28"/>
        </w:rPr>
        <w:t>Н.Г.</w:t>
      </w:r>
      <w:r w:rsidR="008001B7" w:rsidRPr="008001B7">
        <w:rPr>
          <w:sz w:val="28"/>
          <w:szCs w:val="28"/>
        </w:rPr>
        <w:t xml:space="preserve"> </w:t>
      </w:r>
      <w:r w:rsidR="00A21ED9" w:rsidRPr="008001B7">
        <w:rPr>
          <w:sz w:val="28"/>
          <w:szCs w:val="28"/>
        </w:rPr>
        <w:t>Бондаренко</w:t>
      </w:r>
      <w:r w:rsidR="008001B7" w:rsidRPr="008001B7">
        <w:rPr>
          <w:sz w:val="28"/>
          <w:szCs w:val="28"/>
        </w:rPr>
        <w:t>)</w:t>
      </w:r>
      <w:r w:rsidR="00A21ED9" w:rsidRPr="008001B7">
        <w:rPr>
          <w:sz w:val="28"/>
          <w:szCs w:val="28"/>
        </w:rPr>
        <w:t>, ООО «Семья Волгодонска» (С.В.</w:t>
      </w:r>
      <w:r w:rsidR="008001B7" w:rsidRPr="008001B7">
        <w:rPr>
          <w:sz w:val="28"/>
          <w:szCs w:val="28"/>
        </w:rPr>
        <w:t xml:space="preserve"> </w:t>
      </w:r>
      <w:proofErr w:type="spellStart"/>
      <w:r w:rsidR="00A21ED9" w:rsidRPr="008001B7">
        <w:rPr>
          <w:sz w:val="28"/>
          <w:szCs w:val="28"/>
        </w:rPr>
        <w:t>Зяблова</w:t>
      </w:r>
      <w:proofErr w:type="spellEnd"/>
      <w:r w:rsidR="00A21ED9" w:rsidRPr="008001B7">
        <w:rPr>
          <w:sz w:val="28"/>
          <w:szCs w:val="28"/>
        </w:rPr>
        <w:t>), РОО «Ассоциация средних медицинских работников» в г.Волгодонске (</w:t>
      </w:r>
      <w:r w:rsidR="008001B7" w:rsidRPr="008001B7">
        <w:rPr>
          <w:sz w:val="28"/>
          <w:szCs w:val="28"/>
        </w:rPr>
        <w:t>Т</w:t>
      </w:r>
      <w:r w:rsidR="00A21ED9" w:rsidRPr="008001B7">
        <w:rPr>
          <w:sz w:val="28"/>
          <w:szCs w:val="28"/>
        </w:rPr>
        <w:t>.К.</w:t>
      </w:r>
      <w:r w:rsidR="008001B7" w:rsidRPr="008001B7">
        <w:rPr>
          <w:sz w:val="28"/>
          <w:szCs w:val="28"/>
        </w:rPr>
        <w:t xml:space="preserve"> </w:t>
      </w:r>
      <w:proofErr w:type="spellStart"/>
      <w:r w:rsidR="00A21ED9" w:rsidRPr="008001B7">
        <w:rPr>
          <w:sz w:val="28"/>
          <w:szCs w:val="28"/>
        </w:rPr>
        <w:t>Недоступенко</w:t>
      </w:r>
      <w:proofErr w:type="spellEnd"/>
      <w:r w:rsidR="00A21ED9" w:rsidRPr="008001B7">
        <w:rPr>
          <w:sz w:val="28"/>
          <w:szCs w:val="28"/>
        </w:rPr>
        <w:t>)</w:t>
      </w:r>
      <w:r w:rsidR="00C96216">
        <w:rPr>
          <w:sz w:val="28"/>
          <w:szCs w:val="28"/>
        </w:rPr>
        <w:t xml:space="preserve"> п</w:t>
      </w:r>
      <w:r w:rsidR="001C2DB6" w:rsidRPr="00135EB9">
        <w:rPr>
          <w:sz w:val="28"/>
          <w:szCs w:val="28"/>
        </w:rPr>
        <w:t xml:space="preserve">ровести мероприятия, посвященные Дню борьбы со СПИДом. </w:t>
      </w:r>
    </w:p>
    <w:p w:rsidR="001C2DB6" w:rsidRPr="00135EB9" w:rsidRDefault="001C2DB6" w:rsidP="001C2DB6">
      <w:pPr>
        <w:jc w:val="right"/>
        <w:rPr>
          <w:sz w:val="28"/>
          <w:szCs w:val="28"/>
        </w:rPr>
      </w:pPr>
      <w:r w:rsidRPr="00135EB9">
        <w:rPr>
          <w:sz w:val="28"/>
          <w:szCs w:val="28"/>
        </w:rPr>
        <w:tab/>
      </w:r>
      <w:r w:rsidRPr="00135EB9">
        <w:rPr>
          <w:sz w:val="28"/>
          <w:szCs w:val="28"/>
        </w:rPr>
        <w:tab/>
      </w:r>
      <w:r w:rsidRPr="00135EB9">
        <w:rPr>
          <w:sz w:val="28"/>
          <w:szCs w:val="28"/>
        </w:rPr>
        <w:tab/>
      </w:r>
      <w:r w:rsidRPr="00135EB9">
        <w:rPr>
          <w:sz w:val="28"/>
          <w:szCs w:val="28"/>
        </w:rPr>
        <w:tab/>
      </w:r>
      <w:r w:rsidRPr="00135EB9">
        <w:rPr>
          <w:sz w:val="28"/>
          <w:szCs w:val="28"/>
        </w:rPr>
        <w:tab/>
      </w:r>
      <w:r w:rsidRPr="00135EB9">
        <w:rPr>
          <w:sz w:val="28"/>
          <w:szCs w:val="28"/>
        </w:rPr>
        <w:tab/>
      </w:r>
      <w:r w:rsidRPr="00135EB9">
        <w:rPr>
          <w:sz w:val="28"/>
          <w:szCs w:val="28"/>
        </w:rPr>
        <w:tab/>
      </w:r>
      <w:r w:rsidRPr="00135EB9">
        <w:rPr>
          <w:sz w:val="28"/>
          <w:szCs w:val="28"/>
        </w:rPr>
        <w:tab/>
        <w:t xml:space="preserve">Срок </w:t>
      </w:r>
      <w:r>
        <w:rPr>
          <w:sz w:val="28"/>
          <w:szCs w:val="28"/>
        </w:rPr>
        <w:t xml:space="preserve"> - согласно плану.</w:t>
      </w:r>
    </w:p>
    <w:p w:rsidR="00135EB9" w:rsidRDefault="00177858" w:rsidP="005A23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652F8">
        <w:rPr>
          <w:sz w:val="28"/>
          <w:szCs w:val="28"/>
        </w:rPr>
        <w:t>3</w:t>
      </w:r>
      <w:r w:rsidR="008001B7" w:rsidRPr="008001B7">
        <w:rPr>
          <w:sz w:val="28"/>
          <w:szCs w:val="28"/>
        </w:rPr>
        <w:t xml:space="preserve"> </w:t>
      </w:r>
      <w:r w:rsidR="00135EB9" w:rsidRPr="008001B7">
        <w:rPr>
          <w:sz w:val="28"/>
          <w:szCs w:val="28"/>
        </w:rPr>
        <w:t>Управлению здравоохранения (В.Ю. Бачинский</w:t>
      </w:r>
      <w:r w:rsidR="008001B7" w:rsidRPr="008001B7">
        <w:rPr>
          <w:sz w:val="28"/>
          <w:szCs w:val="28"/>
        </w:rPr>
        <w:t>),</w:t>
      </w:r>
      <w:r w:rsidR="00135EB9" w:rsidRPr="00135EB9">
        <w:rPr>
          <w:sz w:val="28"/>
          <w:szCs w:val="28"/>
        </w:rPr>
        <w:t xml:space="preserve"> </w:t>
      </w:r>
      <w:r w:rsidR="00135EB9" w:rsidRPr="00135EB9">
        <w:rPr>
          <w:rFonts w:eastAsia="Calibri"/>
          <w:sz w:val="28"/>
          <w:szCs w:val="28"/>
        </w:rPr>
        <w:t>П</w:t>
      </w:r>
      <w:r w:rsidR="00135EB9" w:rsidRPr="00135EB9">
        <w:rPr>
          <w:sz w:val="28"/>
          <w:szCs w:val="28"/>
        </w:rPr>
        <w:t>ресс-службе Администрации города Волгодонска (С.М. Черноусова) обеспечить размещение сводной информации об итогах проведения Дня борьбы со СПИДом на сайт</w:t>
      </w:r>
      <w:r w:rsidR="008001B7">
        <w:rPr>
          <w:sz w:val="28"/>
          <w:szCs w:val="28"/>
        </w:rPr>
        <w:t>ах</w:t>
      </w:r>
      <w:r w:rsidR="00135EB9" w:rsidRPr="00135EB9">
        <w:rPr>
          <w:sz w:val="28"/>
          <w:szCs w:val="28"/>
        </w:rPr>
        <w:t xml:space="preserve"> и в средствах массовой информации</w:t>
      </w:r>
      <w:r w:rsidR="008001B7">
        <w:rPr>
          <w:sz w:val="28"/>
          <w:szCs w:val="28"/>
        </w:rPr>
        <w:t>.</w:t>
      </w:r>
    </w:p>
    <w:p w:rsidR="00C96216" w:rsidRDefault="00C96216" w:rsidP="00C9621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Срок – до 20.12.2017г.</w:t>
      </w:r>
    </w:p>
    <w:p w:rsidR="005A1A64" w:rsidRDefault="005A1A64" w:rsidP="005A1A64">
      <w:pPr>
        <w:jc w:val="both"/>
        <w:rPr>
          <w:sz w:val="28"/>
          <w:szCs w:val="28"/>
        </w:rPr>
      </w:pPr>
    </w:p>
    <w:p w:rsidR="005A1A64" w:rsidRDefault="005A1A64" w:rsidP="005A1A64">
      <w:pPr>
        <w:jc w:val="both"/>
        <w:rPr>
          <w:sz w:val="28"/>
          <w:szCs w:val="28"/>
        </w:rPr>
      </w:pPr>
      <w:r>
        <w:rPr>
          <w:sz w:val="28"/>
          <w:szCs w:val="28"/>
        </w:rPr>
        <w:t>3 СЛУШАЛИ:</w:t>
      </w:r>
    </w:p>
    <w:p w:rsidR="00F60085" w:rsidRPr="00F60085" w:rsidRDefault="00422667" w:rsidP="00F600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Скрипай  М.А </w:t>
      </w:r>
      <w:r w:rsidR="00C96216">
        <w:rPr>
          <w:rFonts w:ascii="Times New Roman" w:hAnsi="Times New Roman"/>
          <w:sz w:val="28"/>
          <w:szCs w:val="28"/>
        </w:rPr>
        <w:t>о</w:t>
      </w:r>
      <w:r w:rsidR="00F60085" w:rsidRPr="00F60085">
        <w:rPr>
          <w:rFonts w:ascii="Times New Roman" w:hAnsi="Times New Roman"/>
          <w:sz w:val="28"/>
          <w:szCs w:val="28"/>
        </w:rPr>
        <w:t>б утверждении плана заседаний городского межведомственного совета по вопросам борьбы с заболеванием, вызванным вирусом иммунодефицита человека (ВИЧ инфекции) на 2018г.</w:t>
      </w:r>
    </w:p>
    <w:p w:rsidR="005A1A64" w:rsidRDefault="00A21ED9" w:rsidP="00A21E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5EB9">
        <w:rPr>
          <w:rFonts w:ascii="Times New Roman" w:hAnsi="Times New Roman" w:cs="Times New Roman"/>
          <w:sz w:val="28"/>
          <w:szCs w:val="28"/>
        </w:rPr>
        <w:tab/>
      </w:r>
      <w:r w:rsidRPr="00135EB9">
        <w:rPr>
          <w:rFonts w:ascii="Times New Roman" w:hAnsi="Times New Roman" w:cs="Times New Roman"/>
          <w:sz w:val="28"/>
          <w:szCs w:val="28"/>
        </w:rPr>
        <w:tab/>
      </w:r>
      <w:r w:rsidRPr="00135EB9">
        <w:rPr>
          <w:rFonts w:ascii="Times New Roman" w:hAnsi="Times New Roman" w:cs="Times New Roman"/>
          <w:sz w:val="28"/>
          <w:szCs w:val="28"/>
        </w:rPr>
        <w:tab/>
      </w:r>
      <w:r w:rsidRPr="00135EB9">
        <w:rPr>
          <w:rFonts w:ascii="Times New Roman" w:hAnsi="Times New Roman" w:cs="Times New Roman"/>
          <w:sz w:val="28"/>
          <w:szCs w:val="28"/>
        </w:rPr>
        <w:tab/>
      </w:r>
      <w:r w:rsidRPr="00135EB9">
        <w:rPr>
          <w:rFonts w:ascii="Times New Roman" w:hAnsi="Times New Roman" w:cs="Times New Roman"/>
          <w:sz w:val="28"/>
          <w:szCs w:val="28"/>
        </w:rPr>
        <w:tab/>
      </w:r>
      <w:r w:rsidRPr="00135EB9">
        <w:rPr>
          <w:rFonts w:ascii="Times New Roman" w:hAnsi="Times New Roman" w:cs="Times New Roman"/>
          <w:sz w:val="28"/>
          <w:szCs w:val="28"/>
        </w:rPr>
        <w:tab/>
      </w:r>
    </w:p>
    <w:p w:rsidR="00177858" w:rsidRDefault="005A1A64" w:rsidP="00F600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  <w:r w:rsidR="00FA33B6">
        <w:rPr>
          <w:rFonts w:ascii="Times New Roman" w:hAnsi="Times New Roman"/>
          <w:sz w:val="28"/>
          <w:szCs w:val="28"/>
        </w:rPr>
        <w:t xml:space="preserve"> </w:t>
      </w:r>
    </w:p>
    <w:p w:rsidR="00F60085" w:rsidRPr="00C96216" w:rsidRDefault="00177858" w:rsidP="00F600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proofErr w:type="gramStart"/>
      <w:r w:rsidR="00410E88">
        <w:rPr>
          <w:rFonts w:ascii="Times New Roman" w:hAnsi="Times New Roman"/>
          <w:sz w:val="28"/>
          <w:szCs w:val="28"/>
        </w:rPr>
        <w:t xml:space="preserve"> </w:t>
      </w:r>
      <w:r w:rsidR="00FA33B6">
        <w:rPr>
          <w:rFonts w:ascii="Times New Roman" w:hAnsi="Times New Roman"/>
          <w:sz w:val="28"/>
          <w:szCs w:val="28"/>
        </w:rPr>
        <w:t>У</w:t>
      </w:r>
      <w:proofErr w:type="gramEnd"/>
      <w:r w:rsidR="00FA33B6">
        <w:rPr>
          <w:rFonts w:ascii="Times New Roman" w:hAnsi="Times New Roman"/>
          <w:sz w:val="28"/>
          <w:szCs w:val="28"/>
        </w:rPr>
        <w:t>твердить</w:t>
      </w:r>
      <w:r w:rsidR="00F60085">
        <w:rPr>
          <w:rFonts w:ascii="Times New Roman" w:hAnsi="Times New Roman"/>
          <w:sz w:val="28"/>
          <w:szCs w:val="28"/>
        </w:rPr>
        <w:t xml:space="preserve"> план </w:t>
      </w:r>
      <w:r w:rsidR="00A21ED9" w:rsidRPr="00135EB9">
        <w:rPr>
          <w:rFonts w:ascii="Times New Roman" w:hAnsi="Times New Roman"/>
          <w:sz w:val="28"/>
          <w:szCs w:val="28"/>
        </w:rPr>
        <w:tab/>
      </w:r>
      <w:r w:rsidR="00F60085" w:rsidRPr="00F60085">
        <w:rPr>
          <w:rFonts w:ascii="Times New Roman" w:hAnsi="Times New Roman"/>
          <w:sz w:val="28"/>
          <w:szCs w:val="28"/>
        </w:rPr>
        <w:t>заседани</w:t>
      </w:r>
      <w:r w:rsidR="00F60085">
        <w:rPr>
          <w:rFonts w:ascii="Times New Roman" w:hAnsi="Times New Roman"/>
          <w:sz w:val="28"/>
          <w:szCs w:val="28"/>
        </w:rPr>
        <w:t>й</w:t>
      </w:r>
      <w:r w:rsidR="00F60085" w:rsidRPr="00F60085">
        <w:rPr>
          <w:rFonts w:ascii="Times New Roman" w:hAnsi="Times New Roman"/>
          <w:sz w:val="28"/>
          <w:szCs w:val="28"/>
        </w:rPr>
        <w:t xml:space="preserve"> городского межведомственного совета по вопросам борьбы с заболеванием, вызванным вирусом </w:t>
      </w:r>
      <w:r w:rsidR="00F60085" w:rsidRPr="00C96216">
        <w:rPr>
          <w:rFonts w:ascii="Times New Roman" w:hAnsi="Times New Roman"/>
          <w:sz w:val="28"/>
          <w:szCs w:val="28"/>
        </w:rPr>
        <w:t>иммунодефицита человека (ВИЧ инфекции) на 2018г.</w:t>
      </w:r>
    </w:p>
    <w:p w:rsidR="00A21ED9" w:rsidRPr="00C96216" w:rsidRDefault="00C96216" w:rsidP="00C962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6216">
        <w:rPr>
          <w:rFonts w:ascii="Times New Roman" w:hAnsi="Times New Roman" w:cs="Times New Roman"/>
          <w:sz w:val="28"/>
          <w:szCs w:val="28"/>
        </w:rPr>
        <w:t>Срок – до 31.10.2017г.</w:t>
      </w:r>
    </w:p>
    <w:p w:rsidR="00664CFD" w:rsidRDefault="00664CFD" w:rsidP="00664CFD">
      <w:pPr>
        <w:jc w:val="both"/>
        <w:rPr>
          <w:sz w:val="28"/>
          <w:szCs w:val="28"/>
        </w:rPr>
      </w:pPr>
    </w:p>
    <w:p w:rsidR="00C96216" w:rsidRDefault="00647D14" w:rsidP="00422667">
      <w:pPr>
        <w:rPr>
          <w:sz w:val="28"/>
          <w:szCs w:val="28"/>
        </w:rPr>
      </w:pPr>
      <w:r>
        <w:rPr>
          <w:sz w:val="28"/>
          <w:szCs w:val="28"/>
        </w:rPr>
        <w:t>4 СЛУШАЛИ:</w:t>
      </w:r>
      <w:r w:rsidR="00422667">
        <w:rPr>
          <w:sz w:val="28"/>
          <w:szCs w:val="28"/>
        </w:rPr>
        <w:t xml:space="preserve">  </w:t>
      </w:r>
    </w:p>
    <w:p w:rsidR="00422667" w:rsidRDefault="00422667" w:rsidP="00422667">
      <w:pPr>
        <w:rPr>
          <w:sz w:val="28"/>
          <w:szCs w:val="28"/>
        </w:rPr>
      </w:pPr>
      <w:r w:rsidRPr="00135EB9">
        <w:rPr>
          <w:sz w:val="28"/>
          <w:szCs w:val="28"/>
        </w:rPr>
        <w:t>Колесников</w:t>
      </w:r>
      <w:r>
        <w:rPr>
          <w:sz w:val="28"/>
          <w:szCs w:val="28"/>
        </w:rPr>
        <w:t>у</w:t>
      </w:r>
      <w:r w:rsidRPr="00135EB9">
        <w:rPr>
          <w:sz w:val="28"/>
          <w:szCs w:val="28"/>
        </w:rPr>
        <w:t xml:space="preserve"> </w:t>
      </w:r>
      <w:r>
        <w:rPr>
          <w:sz w:val="28"/>
          <w:szCs w:val="28"/>
        </w:rPr>
        <w:t>Е.</w:t>
      </w:r>
      <w:r w:rsidRPr="00135EB9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.  </w:t>
      </w:r>
      <w:r w:rsidR="00185533">
        <w:rPr>
          <w:sz w:val="28"/>
          <w:szCs w:val="28"/>
        </w:rPr>
        <w:t>о</w:t>
      </w:r>
      <w:r>
        <w:rPr>
          <w:sz w:val="28"/>
          <w:szCs w:val="28"/>
        </w:rPr>
        <w:t xml:space="preserve">  результатах  проведения второго этапа кампании «Я, моя семья, мой город без ВИЧ», приуроченного  ко   Дню семьи, любви  и верности.</w:t>
      </w:r>
    </w:p>
    <w:p w:rsidR="003652F8" w:rsidRDefault="003652F8" w:rsidP="00422667">
      <w:pPr>
        <w:rPr>
          <w:sz w:val="28"/>
          <w:szCs w:val="28"/>
        </w:rPr>
      </w:pPr>
    </w:p>
    <w:p w:rsidR="00177858" w:rsidRDefault="00177858" w:rsidP="00422667">
      <w:pPr>
        <w:rPr>
          <w:sz w:val="28"/>
          <w:szCs w:val="28"/>
        </w:rPr>
      </w:pPr>
    </w:p>
    <w:p w:rsidR="00177858" w:rsidRDefault="00177858" w:rsidP="00422667">
      <w:pPr>
        <w:rPr>
          <w:sz w:val="28"/>
          <w:szCs w:val="28"/>
        </w:rPr>
      </w:pPr>
    </w:p>
    <w:p w:rsidR="003652F8" w:rsidRDefault="003652F8" w:rsidP="00422667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РЕШИЛИ:</w:t>
      </w:r>
    </w:p>
    <w:p w:rsidR="00185533" w:rsidRDefault="00177858" w:rsidP="00BC6BE2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652F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185533" w:rsidRPr="00135EB9">
        <w:rPr>
          <w:sz w:val="28"/>
          <w:szCs w:val="28"/>
        </w:rPr>
        <w:t xml:space="preserve">Информацию заведующей отделением СПИД МУЗ «Городская поликлиника №1» Колесниковой </w:t>
      </w:r>
      <w:r w:rsidR="00185533">
        <w:rPr>
          <w:sz w:val="28"/>
          <w:szCs w:val="28"/>
        </w:rPr>
        <w:t xml:space="preserve">Е.М. </w:t>
      </w:r>
      <w:r w:rsidR="00185533" w:rsidRPr="00135EB9">
        <w:rPr>
          <w:sz w:val="28"/>
          <w:szCs w:val="28"/>
        </w:rPr>
        <w:t>принять к сведению.</w:t>
      </w:r>
    </w:p>
    <w:p w:rsidR="00BC6BE2" w:rsidRDefault="00177858" w:rsidP="00BC6BE2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652F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185533">
        <w:rPr>
          <w:sz w:val="28"/>
          <w:szCs w:val="28"/>
        </w:rPr>
        <w:t xml:space="preserve"> </w:t>
      </w:r>
      <w:r w:rsidR="00185533" w:rsidRPr="008001B7">
        <w:rPr>
          <w:sz w:val="28"/>
          <w:szCs w:val="28"/>
        </w:rPr>
        <w:t xml:space="preserve"> Управлению здравоохранения (В.Ю. Бачинский), Управлению образования г</w:t>
      </w:r>
      <w:proofErr w:type="gramStart"/>
      <w:r w:rsidR="00185533" w:rsidRPr="008001B7">
        <w:rPr>
          <w:sz w:val="28"/>
          <w:szCs w:val="28"/>
        </w:rPr>
        <w:t>.В</w:t>
      </w:r>
      <w:proofErr w:type="gramEnd"/>
      <w:r w:rsidR="00185533" w:rsidRPr="008001B7">
        <w:rPr>
          <w:sz w:val="28"/>
          <w:szCs w:val="28"/>
        </w:rPr>
        <w:t xml:space="preserve">олгодонска (Т.А. </w:t>
      </w:r>
      <w:proofErr w:type="spellStart"/>
      <w:r w:rsidR="00185533" w:rsidRPr="008001B7">
        <w:rPr>
          <w:sz w:val="28"/>
          <w:szCs w:val="28"/>
        </w:rPr>
        <w:t>Самсонюк</w:t>
      </w:r>
      <w:proofErr w:type="spellEnd"/>
      <w:r w:rsidR="00185533" w:rsidRPr="008001B7">
        <w:rPr>
          <w:sz w:val="28"/>
          <w:szCs w:val="28"/>
        </w:rPr>
        <w:t xml:space="preserve">), Отделу по молодежной политике Администрации города Волгодонска (О.В. </w:t>
      </w:r>
      <w:proofErr w:type="spellStart"/>
      <w:r w:rsidR="00185533" w:rsidRPr="008001B7">
        <w:rPr>
          <w:sz w:val="28"/>
          <w:szCs w:val="28"/>
        </w:rPr>
        <w:t>Шемитов</w:t>
      </w:r>
      <w:proofErr w:type="spellEnd"/>
      <w:r w:rsidR="00185533" w:rsidRPr="008001B7">
        <w:rPr>
          <w:sz w:val="28"/>
          <w:szCs w:val="28"/>
        </w:rPr>
        <w:t xml:space="preserve">), Отделу культуры Администрации города Волгодонска (Н.Г. Бондаренко), ООО «Семья Волгодонска» (С.В. </w:t>
      </w:r>
      <w:proofErr w:type="spellStart"/>
      <w:r w:rsidR="00185533" w:rsidRPr="008001B7">
        <w:rPr>
          <w:sz w:val="28"/>
          <w:szCs w:val="28"/>
        </w:rPr>
        <w:t>Зяблова</w:t>
      </w:r>
      <w:proofErr w:type="spellEnd"/>
      <w:r w:rsidR="00185533" w:rsidRPr="008001B7">
        <w:rPr>
          <w:sz w:val="28"/>
          <w:szCs w:val="28"/>
        </w:rPr>
        <w:t xml:space="preserve">), РОО «Ассоциация средних медицинских работников» в г.Волгодонске (Т.К. </w:t>
      </w:r>
      <w:proofErr w:type="spellStart"/>
      <w:r w:rsidR="00185533" w:rsidRPr="008001B7">
        <w:rPr>
          <w:sz w:val="28"/>
          <w:szCs w:val="28"/>
        </w:rPr>
        <w:t>Недоступенко</w:t>
      </w:r>
      <w:proofErr w:type="spellEnd"/>
      <w:r w:rsidR="00185533" w:rsidRPr="008001B7">
        <w:rPr>
          <w:sz w:val="28"/>
          <w:szCs w:val="28"/>
        </w:rPr>
        <w:t xml:space="preserve">) </w:t>
      </w:r>
      <w:r w:rsidR="00BC6BE2">
        <w:rPr>
          <w:sz w:val="28"/>
          <w:szCs w:val="28"/>
        </w:rPr>
        <w:t xml:space="preserve"> принять участие</w:t>
      </w:r>
      <w:r w:rsidR="00185533">
        <w:rPr>
          <w:sz w:val="28"/>
          <w:szCs w:val="28"/>
        </w:rPr>
        <w:t xml:space="preserve"> в проведении</w:t>
      </w:r>
      <w:r w:rsidR="00BC6BE2">
        <w:rPr>
          <w:sz w:val="28"/>
          <w:szCs w:val="28"/>
        </w:rPr>
        <w:t xml:space="preserve"> дня тестирования на ВИЧ в рамках</w:t>
      </w:r>
      <w:r w:rsidR="00185533">
        <w:rPr>
          <w:sz w:val="28"/>
          <w:szCs w:val="28"/>
        </w:rPr>
        <w:t xml:space="preserve"> </w:t>
      </w:r>
      <w:r w:rsidR="00BC6BE2">
        <w:rPr>
          <w:sz w:val="28"/>
          <w:szCs w:val="28"/>
        </w:rPr>
        <w:t xml:space="preserve"> третьего этапа кампании «Я, моя семья, мой город без ВИЧ», приуроченного  к  Всемирному дню борьбы со СПИДом.</w:t>
      </w:r>
    </w:p>
    <w:p w:rsidR="00C96216" w:rsidRDefault="00C96216" w:rsidP="00C96216">
      <w:pPr>
        <w:jc w:val="right"/>
        <w:rPr>
          <w:sz w:val="28"/>
          <w:szCs w:val="28"/>
        </w:rPr>
      </w:pPr>
      <w:r>
        <w:rPr>
          <w:sz w:val="28"/>
          <w:szCs w:val="28"/>
        </w:rPr>
        <w:t>Срок – согласно плану.</w:t>
      </w:r>
    </w:p>
    <w:p w:rsidR="00185533" w:rsidRDefault="00177858" w:rsidP="00BC6BE2">
      <w:pPr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3652F8">
        <w:rPr>
          <w:sz w:val="28"/>
          <w:szCs w:val="28"/>
        </w:rPr>
        <w:t xml:space="preserve"> </w:t>
      </w:r>
      <w:r w:rsidR="00185533" w:rsidRPr="008001B7">
        <w:rPr>
          <w:sz w:val="28"/>
          <w:szCs w:val="28"/>
        </w:rPr>
        <w:t>Управлению здравоохранения (В.Ю. Бачинский),</w:t>
      </w:r>
      <w:r w:rsidR="00185533" w:rsidRPr="00135EB9">
        <w:rPr>
          <w:sz w:val="28"/>
          <w:szCs w:val="28"/>
        </w:rPr>
        <w:t xml:space="preserve"> </w:t>
      </w:r>
      <w:r w:rsidR="00185533" w:rsidRPr="00135EB9">
        <w:rPr>
          <w:rFonts w:eastAsia="Calibri"/>
          <w:sz w:val="28"/>
          <w:szCs w:val="28"/>
        </w:rPr>
        <w:t>П</w:t>
      </w:r>
      <w:r w:rsidR="00185533" w:rsidRPr="00135EB9">
        <w:rPr>
          <w:sz w:val="28"/>
          <w:szCs w:val="28"/>
        </w:rPr>
        <w:t xml:space="preserve">ресс-службе Администрации города Волгодонска (С.М. Черноусова) обеспечить размещение сводной информации об итогах проведения </w:t>
      </w:r>
      <w:r w:rsidR="00BC6BE2">
        <w:rPr>
          <w:sz w:val="28"/>
          <w:szCs w:val="28"/>
        </w:rPr>
        <w:t>Всемирного дня борьбы со СПИДом</w:t>
      </w:r>
      <w:r w:rsidR="00BC6BE2" w:rsidRPr="00135EB9">
        <w:rPr>
          <w:sz w:val="28"/>
          <w:szCs w:val="28"/>
        </w:rPr>
        <w:t xml:space="preserve"> </w:t>
      </w:r>
      <w:r w:rsidR="00185533" w:rsidRPr="00135EB9">
        <w:rPr>
          <w:sz w:val="28"/>
          <w:szCs w:val="28"/>
        </w:rPr>
        <w:t>на сайт</w:t>
      </w:r>
      <w:r w:rsidR="00185533">
        <w:rPr>
          <w:sz w:val="28"/>
          <w:szCs w:val="28"/>
        </w:rPr>
        <w:t>ах</w:t>
      </w:r>
      <w:r w:rsidR="00185533" w:rsidRPr="00135EB9">
        <w:rPr>
          <w:sz w:val="28"/>
          <w:szCs w:val="28"/>
        </w:rPr>
        <w:t xml:space="preserve"> и в средствах массовой информации</w:t>
      </w:r>
      <w:r w:rsidR="00185533">
        <w:rPr>
          <w:sz w:val="28"/>
          <w:szCs w:val="28"/>
        </w:rPr>
        <w:t>.</w:t>
      </w:r>
    </w:p>
    <w:p w:rsidR="00C96216" w:rsidRDefault="00C96216" w:rsidP="00C96216">
      <w:pPr>
        <w:jc w:val="right"/>
        <w:rPr>
          <w:sz w:val="28"/>
          <w:szCs w:val="28"/>
        </w:rPr>
      </w:pPr>
      <w:r>
        <w:rPr>
          <w:sz w:val="28"/>
          <w:szCs w:val="28"/>
        </w:rPr>
        <w:t>Срок – по окончании акции.</w:t>
      </w:r>
    </w:p>
    <w:p w:rsidR="00BC6BE2" w:rsidRDefault="00177858" w:rsidP="00BC6BE2">
      <w:pPr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3652F8">
        <w:rPr>
          <w:sz w:val="28"/>
          <w:szCs w:val="28"/>
        </w:rPr>
        <w:t xml:space="preserve"> </w:t>
      </w:r>
      <w:r w:rsidR="00BC6BE2" w:rsidRPr="00BC6BE2">
        <w:rPr>
          <w:sz w:val="28"/>
          <w:szCs w:val="28"/>
        </w:rPr>
        <w:t xml:space="preserve"> </w:t>
      </w:r>
      <w:r w:rsidR="00BC6BE2" w:rsidRPr="008001B7">
        <w:rPr>
          <w:sz w:val="28"/>
          <w:szCs w:val="28"/>
        </w:rPr>
        <w:t>РОО «Ассоциаци</w:t>
      </w:r>
      <w:r w:rsidR="00BC6BE2">
        <w:rPr>
          <w:sz w:val="28"/>
          <w:szCs w:val="28"/>
        </w:rPr>
        <w:t>и</w:t>
      </w:r>
      <w:r w:rsidR="00BC6BE2" w:rsidRPr="008001B7">
        <w:rPr>
          <w:sz w:val="28"/>
          <w:szCs w:val="28"/>
        </w:rPr>
        <w:t xml:space="preserve"> средних медицинс</w:t>
      </w:r>
      <w:r w:rsidR="003652F8">
        <w:rPr>
          <w:sz w:val="28"/>
          <w:szCs w:val="28"/>
        </w:rPr>
        <w:t>ких работников» в г</w:t>
      </w:r>
      <w:proofErr w:type="gramStart"/>
      <w:r w:rsidR="003652F8">
        <w:rPr>
          <w:sz w:val="28"/>
          <w:szCs w:val="28"/>
        </w:rPr>
        <w:t>.В</w:t>
      </w:r>
      <w:proofErr w:type="gramEnd"/>
      <w:r w:rsidR="003652F8">
        <w:rPr>
          <w:sz w:val="28"/>
          <w:szCs w:val="28"/>
        </w:rPr>
        <w:t xml:space="preserve">олгодонске      </w:t>
      </w:r>
      <w:r w:rsidR="00C96216">
        <w:rPr>
          <w:sz w:val="28"/>
          <w:szCs w:val="28"/>
        </w:rPr>
        <w:t xml:space="preserve"> </w:t>
      </w:r>
      <w:r w:rsidR="00BC6BE2" w:rsidRPr="008001B7">
        <w:rPr>
          <w:sz w:val="28"/>
          <w:szCs w:val="28"/>
        </w:rPr>
        <w:t xml:space="preserve">(Т.К. </w:t>
      </w:r>
      <w:proofErr w:type="spellStart"/>
      <w:r w:rsidR="00BC6BE2" w:rsidRPr="008001B7">
        <w:rPr>
          <w:sz w:val="28"/>
          <w:szCs w:val="28"/>
        </w:rPr>
        <w:t>Недоступенко</w:t>
      </w:r>
      <w:proofErr w:type="spellEnd"/>
      <w:r w:rsidR="00BC6BE2" w:rsidRPr="008001B7">
        <w:rPr>
          <w:sz w:val="28"/>
          <w:szCs w:val="28"/>
        </w:rPr>
        <w:t>)</w:t>
      </w:r>
      <w:r w:rsidR="00BC6BE2">
        <w:rPr>
          <w:sz w:val="28"/>
          <w:szCs w:val="28"/>
        </w:rPr>
        <w:t xml:space="preserve"> организовать выпуск  журнала по итогам проведения Всемирного дня борьбы со СПИДом.</w:t>
      </w:r>
    </w:p>
    <w:p w:rsidR="00C96216" w:rsidRDefault="00C96216" w:rsidP="00C96216">
      <w:pPr>
        <w:jc w:val="right"/>
        <w:rPr>
          <w:sz w:val="28"/>
          <w:szCs w:val="28"/>
        </w:rPr>
      </w:pPr>
      <w:r>
        <w:rPr>
          <w:sz w:val="28"/>
          <w:szCs w:val="28"/>
        </w:rPr>
        <w:t>Срок – 29.12.2017г.</w:t>
      </w:r>
    </w:p>
    <w:p w:rsidR="00185533" w:rsidRPr="00135EB9" w:rsidRDefault="00185533" w:rsidP="00185533">
      <w:pPr>
        <w:jc w:val="both"/>
        <w:rPr>
          <w:sz w:val="28"/>
          <w:szCs w:val="28"/>
        </w:rPr>
      </w:pPr>
    </w:p>
    <w:p w:rsidR="00422667" w:rsidRPr="00422667" w:rsidRDefault="00422667" w:rsidP="00185533">
      <w:pPr>
        <w:ind w:firstLine="708"/>
        <w:jc w:val="both"/>
        <w:rPr>
          <w:color w:val="FF0000"/>
          <w:sz w:val="28"/>
          <w:szCs w:val="28"/>
        </w:rPr>
      </w:pPr>
    </w:p>
    <w:p w:rsidR="00647D14" w:rsidRPr="00422667" w:rsidRDefault="00647D14" w:rsidP="00664CFD">
      <w:pPr>
        <w:jc w:val="both"/>
        <w:rPr>
          <w:color w:val="FF0000"/>
          <w:sz w:val="28"/>
          <w:szCs w:val="28"/>
        </w:rPr>
      </w:pPr>
    </w:p>
    <w:p w:rsidR="00647D14" w:rsidRPr="00135EB9" w:rsidRDefault="00647D14" w:rsidP="00664CFD">
      <w:pPr>
        <w:jc w:val="both"/>
        <w:rPr>
          <w:sz w:val="28"/>
          <w:szCs w:val="28"/>
        </w:rPr>
      </w:pPr>
    </w:p>
    <w:p w:rsidR="00664CFD" w:rsidRPr="00135EB9" w:rsidRDefault="00664CFD" w:rsidP="003C3F42">
      <w:pPr>
        <w:ind w:firstLine="709"/>
        <w:jc w:val="both"/>
        <w:rPr>
          <w:sz w:val="28"/>
          <w:szCs w:val="28"/>
        </w:rPr>
      </w:pPr>
    </w:p>
    <w:p w:rsidR="00485DC2" w:rsidRPr="00135EB9" w:rsidRDefault="00485DC2" w:rsidP="003C3F42">
      <w:pPr>
        <w:ind w:firstLine="709"/>
        <w:jc w:val="both"/>
        <w:rPr>
          <w:sz w:val="28"/>
          <w:szCs w:val="28"/>
        </w:rPr>
      </w:pPr>
    </w:p>
    <w:p w:rsidR="00E26FBB" w:rsidRPr="00135EB9" w:rsidRDefault="00286D53" w:rsidP="00E26FBB">
      <w:pPr>
        <w:widowControl w:val="0"/>
        <w:autoSpaceDE w:val="0"/>
        <w:jc w:val="both"/>
        <w:rPr>
          <w:sz w:val="28"/>
          <w:szCs w:val="28"/>
        </w:rPr>
      </w:pPr>
      <w:r w:rsidRPr="00135EB9">
        <w:rPr>
          <w:sz w:val="28"/>
          <w:szCs w:val="28"/>
        </w:rPr>
        <w:t>П</w:t>
      </w:r>
      <w:r w:rsidR="00E26FBB" w:rsidRPr="00135EB9">
        <w:rPr>
          <w:sz w:val="28"/>
          <w:szCs w:val="28"/>
        </w:rPr>
        <w:t>редседател</w:t>
      </w:r>
      <w:r w:rsidRPr="00135EB9">
        <w:rPr>
          <w:sz w:val="28"/>
          <w:szCs w:val="28"/>
        </w:rPr>
        <w:t>ь</w:t>
      </w:r>
      <w:r w:rsidR="008B7080" w:rsidRPr="00135EB9">
        <w:rPr>
          <w:sz w:val="28"/>
          <w:szCs w:val="28"/>
        </w:rPr>
        <w:t xml:space="preserve"> </w:t>
      </w:r>
      <w:r w:rsidR="008B7080" w:rsidRPr="00135EB9">
        <w:rPr>
          <w:sz w:val="28"/>
          <w:szCs w:val="28"/>
        </w:rPr>
        <w:tab/>
      </w:r>
      <w:r w:rsidR="00E26FBB" w:rsidRPr="00135EB9">
        <w:rPr>
          <w:sz w:val="28"/>
          <w:szCs w:val="28"/>
        </w:rPr>
        <w:tab/>
      </w:r>
      <w:r w:rsidR="00E26FBB" w:rsidRPr="00135EB9">
        <w:rPr>
          <w:sz w:val="28"/>
          <w:szCs w:val="28"/>
        </w:rPr>
        <w:tab/>
      </w:r>
      <w:r w:rsidR="00E26FBB" w:rsidRPr="00135EB9">
        <w:rPr>
          <w:sz w:val="28"/>
          <w:szCs w:val="28"/>
        </w:rPr>
        <w:tab/>
      </w:r>
      <w:r w:rsidR="00E26FBB" w:rsidRPr="00135EB9">
        <w:rPr>
          <w:sz w:val="28"/>
          <w:szCs w:val="28"/>
        </w:rPr>
        <w:tab/>
      </w:r>
      <w:r w:rsidR="00E26FBB" w:rsidRPr="00135EB9">
        <w:rPr>
          <w:sz w:val="28"/>
          <w:szCs w:val="28"/>
        </w:rPr>
        <w:tab/>
      </w:r>
      <w:r w:rsidR="00E26FBB" w:rsidRPr="00135EB9">
        <w:rPr>
          <w:sz w:val="28"/>
          <w:szCs w:val="28"/>
        </w:rPr>
        <w:tab/>
      </w:r>
      <w:r w:rsidR="00E26FBB" w:rsidRPr="00135EB9">
        <w:rPr>
          <w:sz w:val="28"/>
          <w:szCs w:val="28"/>
        </w:rPr>
        <w:tab/>
      </w:r>
      <w:r w:rsidR="003C3F42" w:rsidRPr="00135EB9">
        <w:rPr>
          <w:sz w:val="28"/>
          <w:szCs w:val="28"/>
        </w:rPr>
        <w:tab/>
      </w:r>
      <w:r w:rsidR="008B7080" w:rsidRPr="00135EB9">
        <w:rPr>
          <w:sz w:val="28"/>
          <w:szCs w:val="28"/>
        </w:rPr>
        <w:t>С.Я.</w:t>
      </w:r>
      <w:r w:rsidR="009534AF">
        <w:rPr>
          <w:sz w:val="28"/>
          <w:szCs w:val="28"/>
        </w:rPr>
        <w:t xml:space="preserve"> </w:t>
      </w:r>
      <w:proofErr w:type="spellStart"/>
      <w:r w:rsidR="008B7080" w:rsidRPr="00135EB9">
        <w:rPr>
          <w:sz w:val="28"/>
          <w:szCs w:val="28"/>
        </w:rPr>
        <w:t>Цыба</w:t>
      </w:r>
      <w:proofErr w:type="spellEnd"/>
    </w:p>
    <w:p w:rsidR="003C3F42" w:rsidRPr="00135EB9" w:rsidRDefault="003C3F42" w:rsidP="00E26FBB">
      <w:pPr>
        <w:widowControl w:val="0"/>
        <w:autoSpaceDE w:val="0"/>
        <w:jc w:val="both"/>
        <w:rPr>
          <w:sz w:val="28"/>
          <w:szCs w:val="28"/>
        </w:rPr>
      </w:pPr>
    </w:p>
    <w:p w:rsidR="00F371F6" w:rsidRDefault="00F371F6" w:rsidP="00E26FBB">
      <w:pPr>
        <w:widowControl w:val="0"/>
        <w:autoSpaceDE w:val="0"/>
        <w:jc w:val="both"/>
        <w:rPr>
          <w:sz w:val="28"/>
          <w:szCs w:val="28"/>
        </w:rPr>
      </w:pPr>
      <w:r w:rsidRPr="00135EB9">
        <w:rPr>
          <w:sz w:val="28"/>
          <w:szCs w:val="28"/>
        </w:rPr>
        <w:t>Секретарь</w:t>
      </w:r>
      <w:r w:rsidRPr="00135EB9">
        <w:rPr>
          <w:sz w:val="28"/>
          <w:szCs w:val="28"/>
        </w:rPr>
        <w:tab/>
      </w:r>
      <w:r w:rsidRPr="00135EB9">
        <w:rPr>
          <w:sz w:val="28"/>
          <w:szCs w:val="28"/>
        </w:rPr>
        <w:tab/>
      </w:r>
      <w:r w:rsidRPr="00135EB9">
        <w:rPr>
          <w:sz w:val="28"/>
          <w:szCs w:val="28"/>
        </w:rPr>
        <w:tab/>
      </w:r>
      <w:r w:rsidRPr="00135EB9">
        <w:rPr>
          <w:sz w:val="28"/>
          <w:szCs w:val="28"/>
        </w:rPr>
        <w:tab/>
      </w:r>
      <w:r w:rsidRPr="00135EB9">
        <w:rPr>
          <w:sz w:val="28"/>
          <w:szCs w:val="28"/>
        </w:rPr>
        <w:tab/>
      </w:r>
      <w:r w:rsidRPr="00135EB9">
        <w:rPr>
          <w:sz w:val="28"/>
          <w:szCs w:val="28"/>
        </w:rPr>
        <w:tab/>
      </w:r>
      <w:r w:rsidRPr="00135EB9">
        <w:rPr>
          <w:sz w:val="28"/>
          <w:szCs w:val="28"/>
        </w:rPr>
        <w:tab/>
      </w:r>
      <w:r w:rsidRPr="00135EB9">
        <w:rPr>
          <w:sz w:val="28"/>
          <w:szCs w:val="28"/>
        </w:rPr>
        <w:tab/>
      </w:r>
      <w:r w:rsidRPr="00135EB9">
        <w:rPr>
          <w:sz w:val="28"/>
          <w:szCs w:val="28"/>
        </w:rPr>
        <w:tab/>
      </w:r>
      <w:r w:rsidR="003C3F42" w:rsidRPr="00135EB9">
        <w:rPr>
          <w:sz w:val="28"/>
          <w:szCs w:val="28"/>
        </w:rPr>
        <w:tab/>
      </w:r>
      <w:r w:rsidRPr="00135EB9">
        <w:rPr>
          <w:sz w:val="28"/>
          <w:szCs w:val="28"/>
        </w:rPr>
        <w:t>М.А.</w:t>
      </w:r>
      <w:r w:rsidR="009534AF">
        <w:rPr>
          <w:sz w:val="28"/>
          <w:szCs w:val="28"/>
        </w:rPr>
        <w:t xml:space="preserve"> </w:t>
      </w:r>
      <w:proofErr w:type="spellStart"/>
      <w:r w:rsidRPr="00135EB9">
        <w:rPr>
          <w:sz w:val="28"/>
          <w:szCs w:val="28"/>
        </w:rPr>
        <w:t>Скрипай</w:t>
      </w:r>
      <w:proofErr w:type="spellEnd"/>
    </w:p>
    <w:p w:rsidR="009534AF" w:rsidRDefault="009534AF" w:rsidP="00E26FBB">
      <w:pPr>
        <w:widowControl w:val="0"/>
        <w:autoSpaceDE w:val="0"/>
        <w:jc w:val="both"/>
        <w:rPr>
          <w:sz w:val="28"/>
          <w:szCs w:val="28"/>
        </w:rPr>
      </w:pPr>
    </w:p>
    <w:p w:rsidR="009534AF" w:rsidRDefault="009534AF" w:rsidP="00E26FBB">
      <w:pPr>
        <w:widowControl w:val="0"/>
        <w:autoSpaceDE w:val="0"/>
        <w:jc w:val="both"/>
        <w:rPr>
          <w:sz w:val="28"/>
          <w:szCs w:val="28"/>
        </w:rPr>
      </w:pPr>
    </w:p>
    <w:p w:rsidR="009534AF" w:rsidRDefault="009534AF" w:rsidP="00E26FBB">
      <w:pPr>
        <w:widowControl w:val="0"/>
        <w:autoSpaceDE w:val="0"/>
        <w:jc w:val="both"/>
        <w:rPr>
          <w:sz w:val="28"/>
          <w:szCs w:val="28"/>
        </w:rPr>
      </w:pPr>
    </w:p>
    <w:p w:rsidR="009534AF" w:rsidRDefault="009534AF" w:rsidP="00E26FBB">
      <w:pPr>
        <w:widowControl w:val="0"/>
        <w:autoSpaceDE w:val="0"/>
        <w:jc w:val="both"/>
        <w:rPr>
          <w:sz w:val="28"/>
          <w:szCs w:val="28"/>
        </w:rPr>
      </w:pPr>
    </w:p>
    <w:p w:rsidR="009534AF" w:rsidRDefault="009534AF" w:rsidP="00E26FBB">
      <w:pPr>
        <w:widowControl w:val="0"/>
        <w:autoSpaceDE w:val="0"/>
        <w:jc w:val="both"/>
        <w:rPr>
          <w:sz w:val="28"/>
          <w:szCs w:val="28"/>
        </w:rPr>
      </w:pPr>
    </w:p>
    <w:p w:rsidR="009534AF" w:rsidRDefault="009534AF" w:rsidP="00E26FBB">
      <w:pPr>
        <w:widowControl w:val="0"/>
        <w:autoSpaceDE w:val="0"/>
        <w:jc w:val="both"/>
        <w:rPr>
          <w:sz w:val="28"/>
          <w:szCs w:val="28"/>
        </w:rPr>
      </w:pPr>
    </w:p>
    <w:p w:rsidR="009534AF" w:rsidRDefault="009534AF" w:rsidP="00E26FBB">
      <w:pPr>
        <w:widowControl w:val="0"/>
        <w:autoSpaceDE w:val="0"/>
        <w:jc w:val="both"/>
        <w:rPr>
          <w:sz w:val="28"/>
          <w:szCs w:val="28"/>
        </w:rPr>
      </w:pPr>
    </w:p>
    <w:p w:rsidR="009534AF" w:rsidRDefault="009534AF" w:rsidP="00E26FBB">
      <w:pPr>
        <w:widowControl w:val="0"/>
        <w:autoSpaceDE w:val="0"/>
        <w:jc w:val="both"/>
        <w:rPr>
          <w:sz w:val="28"/>
          <w:szCs w:val="28"/>
        </w:rPr>
      </w:pPr>
    </w:p>
    <w:p w:rsidR="009534AF" w:rsidRDefault="009534AF" w:rsidP="00E26FBB">
      <w:pPr>
        <w:widowControl w:val="0"/>
        <w:autoSpaceDE w:val="0"/>
        <w:jc w:val="both"/>
        <w:rPr>
          <w:sz w:val="28"/>
          <w:szCs w:val="28"/>
        </w:rPr>
      </w:pPr>
    </w:p>
    <w:p w:rsidR="009534AF" w:rsidRDefault="009534AF" w:rsidP="00E26FBB">
      <w:pPr>
        <w:widowControl w:val="0"/>
        <w:autoSpaceDE w:val="0"/>
        <w:jc w:val="both"/>
        <w:rPr>
          <w:sz w:val="28"/>
          <w:szCs w:val="28"/>
        </w:rPr>
      </w:pPr>
    </w:p>
    <w:p w:rsidR="009534AF" w:rsidRDefault="009534AF" w:rsidP="00E26FBB">
      <w:pPr>
        <w:widowControl w:val="0"/>
        <w:autoSpaceDE w:val="0"/>
        <w:jc w:val="both"/>
        <w:rPr>
          <w:sz w:val="28"/>
          <w:szCs w:val="28"/>
        </w:rPr>
      </w:pPr>
    </w:p>
    <w:p w:rsidR="009534AF" w:rsidRDefault="009534AF" w:rsidP="00E26FBB">
      <w:pPr>
        <w:widowControl w:val="0"/>
        <w:autoSpaceDE w:val="0"/>
        <w:jc w:val="both"/>
        <w:rPr>
          <w:sz w:val="28"/>
          <w:szCs w:val="28"/>
        </w:rPr>
      </w:pPr>
    </w:p>
    <w:p w:rsidR="009534AF" w:rsidRDefault="009534AF" w:rsidP="00E26FBB">
      <w:pPr>
        <w:widowControl w:val="0"/>
        <w:autoSpaceDE w:val="0"/>
        <w:jc w:val="both"/>
        <w:rPr>
          <w:sz w:val="28"/>
          <w:szCs w:val="28"/>
        </w:rPr>
      </w:pPr>
    </w:p>
    <w:p w:rsidR="009534AF" w:rsidRDefault="009534AF" w:rsidP="00E26FBB">
      <w:pPr>
        <w:widowControl w:val="0"/>
        <w:autoSpaceDE w:val="0"/>
        <w:jc w:val="both"/>
        <w:rPr>
          <w:sz w:val="28"/>
          <w:szCs w:val="28"/>
        </w:rPr>
      </w:pPr>
    </w:p>
    <w:p w:rsidR="009534AF" w:rsidRDefault="009534AF" w:rsidP="00E26FBB">
      <w:pPr>
        <w:widowControl w:val="0"/>
        <w:autoSpaceDE w:val="0"/>
        <w:jc w:val="both"/>
        <w:rPr>
          <w:sz w:val="28"/>
          <w:szCs w:val="28"/>
        </w:rPr>
      </w:pPr>
    </w:p>
    <w:p w:rsidR="009534AF" w:rsidRDefault="009534AF" w:rsidP="00E26FBB">
      <w:pPr>
        <w:widowControl w:val="0"/>
        <w:autoSpaceDE w:val="0"/>
        <w:jc w:val="both"/>
        <w:rPr>
          <w:sz w:val="28"/>
          <w:szCs w:val="28"/>
        </w:rPr>
      </w:pPr>
    </w:p>
    <w:p w:rsidR="009534AF" w:rsidRDefault="009534AF" w:rsidP="009534AF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</w:t>
      </w:r>
    </w:p>
    <w:p w:rsidR="009534AF" w:rsidRDefault="009534AF" w:rsidP="009534AF">
      <w:pPr>
        <w:ind w:left="567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города Волгодонска по социальному развитию</w:t>
      </w:r>
    </w:p>
    <w:p w:rsidR="009534AF" w:rsidRPr="00323906" w:rsidRDefault="009534AF" w:rsidP="009534AF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______________С.Я. </w:t>
      </w:r>
      <w:proofErr w:type="spellStart"/>
      <w:r>
        <w:rPr>
          <w:sz w:val="28"/>
          <w:szCs w:val="28"/>
        </w:rPr>
        <w:t>Цыба</w:t>
      </w:r>
      <w:proofErr w:type="spellEnd"/>
    </w:p>
    <w:p w:rsidR="009534AF" w:rsidRPr="008557E8" w:rsidRDefault="009534AF" w:rsidP="009534AF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534AF" w:rsidRPr="00B26DCC" w:rsidRDefault="009534AF" w:rsidP="009534A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26DCC">
        <w:rPr>
          <w:rFonts w:ascii="Times New Roman" w:hAnsi="Times New Roman"/>
          <w:b/>
          <w:sz w:val="28"/>
          <w:szCs w:val="28"/>
        </w:rPr>
        <w:t xml:space="preserve">План мероприятий, </w:t>
      </w:r>
    </w:p>
    <w:p w:rsidR="009534AF" w:rsidRPr="00B26DCC" w:rsidRDefault="009534AF" w:rsidP="009534AF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proofErr w:type="gramStart"/>
      <w:r w:rsidRPr="00B26DCC">
        <w:rPr>
          <w:rFonts w:ascii="Times New Roman" w:hAnsi="Times New Roman"/>
          <w:b/>
          <w:sz w:val="28"/>
          <w:szCs w:val="28"/>
        </w:rPr>
        <w:t>посвященны</w:t>
      </w:r>
      <w:r>
        <w:rPr>
          <w:rFonts w:ascii="Times New Roman" w:hAnsi="Times New Roman"/>
          <w:b/>
          <w:sz w:val="28"/>
          <w:szCs w:val="28"/>
        </w:rPr>
        <w:t>х</w:t>
      </w:r>
      <w:proofErr w:type="gramEnd"/>
      <w:r w:rsidRPr="00B26DCC">
        <w:rPr>
          <w:rFonts w:ascii="Times New Roman" w:hAnsi="Times New Roman"/>
          <w:b/>
          <w:sz w:val="28"/>
          <w:szCs w:val="28"/>
        </w:rPr>
        <w:t xml:space="preserve"> Всемирному Дню борьбы с  </w:t>
      </w:r>
      <w:proofErr w:type="spellStart"/>
      <w:r>
        <w:rPr>
          <w:rFonts w:ascii="Times New Roman" w:hAnsi="Times New Roman"/>
          <w:b/>
          <w:sz w:val="28"/>
          <w:szCs w:val="28"/>
        </w:rPr>
        <w:t>СПИДом</w:t>
      </w:r>
      <w:proofErr w:type="spellEnd"/>
    </w:p>
    <w:p w:rsidR="009534AF" w:rsidRDefault="009534AF" w:rsidP="009534AF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534AF" w:rsidRDefault="009534AF" w:rsidP="009534AF">
      <w:pPr>
        <w:pStyle w:val="a3"/>
        <w:jc w:val="both"/>
        <w:rPr>
          <w:rFonts w:ascii="Times New Roman" w:hAnsi="Times New Roman"/>
          <w:sz w:val="16"/>
          <w:szCs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808"/>
        <w:gridCol w:w="2436"/>
        <w:gridCol w:w="2939"/>
      </w:tblGrid>
      <w:tr w:rsidR="009534AF" w:rsidRPr="0040776D" w:rsidTr="00050402">
        <w:tc>
          <w:tcPr>
            <w:tcW w:w="1668" w:type="dxa"/>
          </w:tcPr>
          <w:p w:rsidR="009534AF" w:rsidRPr="002F3123" w:rsidRDefault="009534AF" w:rsidP="000504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2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08" w:type="dxa"/>
          </w:tcPr>
          <w:p w:rsidR="009534AF" w:rsidRPr="0040776D" w:rsidRDefault="009534AF" w:rsidP="000504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76D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36" w:type="dxa"/>
          </w:tcPr>
          <w:p w:rsidR="009534AF" w:rsidRPr="0040776D" w:rsidRDefault="009534AF" w:rsidP="000504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76D">
              <w:rPr>
                <w:rFonts w:ascii="Times New Roman" w:hAnsi="Times New Roman"/>
                <w:sz w:val="28"/>
                <w:szCs w:val="28"/>
              </w:rPr>
              <w:t>Место и время проведения</w:t>
            </w:r>
          </w:p>
        </w:tc>
        <w:tc>
          <w:tcPr>
            <w:tcW w:w="2939" w:type="dxa"/>
          </w:tcPr>
          <w:p w:rsidR="009534AF" w:rsidRPr="0040776D" w:rsidRDefault="009534AF" w:rsidP="000504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76D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9534AF" w:rsidRPr="0040776D" w:rsidTr="00050402">
        <w:tc>
          <w:tcPr>
            <w:tcW w:w="1668" w:type="dxa"/>
          </w:tcPr>
          <w:p w:rsidR="009534AF" w:rsidRPr="002F3123" w:rsidRDefault="009534AF" w:rsidP="00050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F31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8" w:type="dxa"/>
          </w:tcPr>
          <w:p w:rsidR="009534AF" w:rsidRPr="002F3123" w:rsidRDefault="009534AF" w:rsidP="00050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123">
              <w:rPr>
                <w:rFonts w:ascii="Times New Roman" w:hAnsi="Times New Roman"/>
                <w:sz w:val="24"/>
                <w:szCs w:val="24"/>
              </w:rPr>
              <w:t>Проведение конкурса «Лучшие материалы и наглядные пособия по профилактике ВИЧ»</w:t>
            </w:r>
          </w:p>
        </w:tc>
        <w:tc>
          <w:tcPr>
            <w:tcW w:w="2436" w:type="dxa"/>
          </w:tcPr>
          <w:p w:rsidR="009534AF" w:rsidRPr="002F3123" w:rsidRDefault="009534AF" w:rsidP="00050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123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939" w:type="dxa"/>
          </w:tcPr>
          <w:p w:rsidR="009534AF" w:rsidRPr="002F3123" w:rsidRDefault="009534AF" w:rsidP="00050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123">
              <w:rPr>
                <w:rFonts w:ascii="Times New Roman" w:hAnsi="Times New Roman"/>
                <w:sz w:val="24"/>
                <w:szCs w:val="24"/>
              </w:rPr>
              <w:t>Управление здравоохранения г</w:t>
            </w:r>
            <w:proofErr w:type="gramStart"/>
            <w:r w:rsidRPr="002F312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F3123">
              <w:rPr>
                <w:rFonts w:ascii="Times New Roman" w:hAnsi="Times New Roman"/>
                <w:sz w:val="24"/>
                <w:szCs w:val="24"/>
              </w:rPr>
              <w:t>олгодонска,</w:t>
            </w:r>
          </w:p>
          <w:p w:rsidR="009534AF" w:rsidRPr="002F3123" w:rsidRDefault="009534AF" w:rsidP="00050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123">
              <w:rPr>
                <w:rFonts w:ascii="Times New Roman" w:hAnsi="Times New Roman"/>
                <w:sz w:val="24"/>
                <w:szCs w:val="24"/>
              </w:rPr>
              <w:t>Управление образования г</w:t>
            </w:r>
            <w:proofErr w:type="gramStart"/>
            <w:r w:rsidRPr="002F312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F3123">
              <w:rPr>
                <w:rFonts w:ascii="Times New Roman" w:hAnsi="Times New Roman"/>
                <w:sz w:val="24"/>
                <w:szCs w:val="24"/>
              </w:rPr>
              <w:t>олгодонска,</w:t>
            </w:r>
          </w:p>
          <w:p w:rsidR="009534AF" w:rsidRPr="002F3123" w:rsidRDefault="009534AF" w:rsidP="00050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123">
              <w:rPr>
                <w:rFonts w:ascii="Times New Roman" w:hAnsi="Times New Roman"/>
                <w:sz w:val="24"/>
                <w:szCs w:val="24"/>
              </w:rPr>
              <w:t xml:space="preserve">отдел по молодежной политике Администрации города Волгодонска, </w:t>
            </w:r>
          </w:p>
          <w:p w:rsidR="009534AF" w:rsidRPr="002F3123" w:rsidRDefault="009534AF" w:rsidP="00050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123">
              <w:rPr>
                <w:rFonts w:ascii="Times New Roman" w:hAnsi="Times New Roman"/>
                <w:sz w:val="24"/>
                <w:szCs w:val="24"/>
              </w:rPr>
              <w:t>Отдел культуры Администрации города Волгодонска,</w:t>
            </w:r>
          </w:p>
          <w:p w:rsidR="009534AF" w:rsidRPr="002F3123" w:rsidRDefault="009534AF" w:rsidP="00050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123">
              <w:rPr>
                <w:rFonts w:ascii="Times New Roman" w:hAnsi="Times New Roman"/>
                <w:sz w:val="24"/>
                <w:szCs w:val="24"/>
              </w:rPr>
              <w:t xml:space="preserve">отделение по борьбе со </w:t>
            </w:r>
            <w:proofErr w:type="spellStart"/>
            <w:r w:rsidRPr="002F3123"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  <w:r w:rsidRPr="002F3123">
              <w:rPr>
                <w:rFonts w:ascii="Times New Roman" w:hAnsi="Times New Roman"/>
                <w:sz w:val="24"/>
                <w:szCs w:val="24"/>
              </w:rPr>
              <w:t xml:space="preserve"> МУЗ «ГП №1»,</w:t>
            </w:r>
          </w:p>
          <w:p w:rsidR="009534AF" w:rsidRPr="002F3123" w:rsidRDefault="009534AF" w:rsidP="00050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123">
              <w:rPr>
                <w:rFonts w:ascii="Times New Roman" w:hAnsi="Times New Roman"/>
                <w:sz w:val="24"/>
                <w:szCs w:val="24"/>
              </w:rPr>
              <w:t>РОО «Ассоциация средних медицинских работников» в г</w:t>
            </w:r>
            <w:proofErr w:type="gramStart"/>
            <w:r w:rsidRPr="002F312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F3123">
              <w:rPr>
                <w:rFonts w:ascii="Times New Roman" w:hAnsi="Times New Roman"/>
                <w:sz w:val="24"/>
                <w:szCs w:val="24"/>
              </w:rPr>
              <w:t xml:space="preserve">олгодонске, РОО «Семья Волгодонска» </w:t>
            </w:r>
          </w:p>
        </w:tc>
      </w:tr>
      <w:tr w:rsidR="009534AF" w:rsidRPr="0040776D" w:rsidTr="00050402">
        <w:tc>
          <w:tcPr>
            <w:tcW w:w="1668" w:type="dxa"/>
          </w:tcPr>
          <w:p w:rsidR="009534AF" w:rsidRPr="002F3123" w:rsidRDefault="009534AF" w:rsidP="00050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F31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34AF" w:rsidRPr="002F3123" w:rsidRDefault="009534AF" w:rsidP="00050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9534AF" w:rsidRPr="006F29BA" w:rsidRDefault="009534AF" w:rsidP="0005040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</w:t>
            </w:r>
            <w:r w:rsidRPr="006F29BA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6F29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F29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тестирования на ВИЧ-инфекцию </w:t>
            </w:r>
          </w:p>
          <w:p w:rsidR="009534AF" w:rsidRPr="006F29BA" w:rsidRDefault="009534AF" w:rsidP="0005040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9BA">
              <w:rPr>
                <w:rFonts w:ascii="Times New Roman" w:hAnsi="Times New Roman"/>
                <w:color w:val="000000"/>
                <w:sz w:val="24"/>
                <w:szCs w:val="24"/>
              </w:rPr>
              <w:t>#ОСТАНОВИ ВИЧ/СПИД</w:t>
            </w:r>
          </w:p>
        </w:tc>
        <w:tc>
          <w:tcPr>
            <w:tcW w:w="2436" w:type="dxa"/>
          </w:tcPr>
          <w:p w:rsidR="009534AF" w:rsidRPr="006F29BA" w:rsidRDefault="009534AF" w:rsidP="0005040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9BA">
              <w:rPr>
                <w:rFonts w:ascii="Times New Roman" w:hAnsi="Times New Roman"/>
                <w:color w:val="000000"/>
                <w:sz w:val="24"/>
                <w:szCs w:val="24"/>
              </w:rPr>
              <w:t>с 27.11.2017г.</w:t>
            </w:r>
          </w:p>
          <w:p w:rsidR="009534AF" w:rsidRPr="006F29BA" w:rsidRDefault="009534AF" w:rsidP="0005040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9BA">
              <w:rPr>
                <w:rFonts w:ascii="Times New Roman" w:hAnsi="Times New Roman"/>
                <w:color w:val="000000"/>
                <w:sz w:val="24"/>
                <w:szCs w:val="24"/>
              </w:rPr>
              <w:t>по 01.12.2017г.</w:t>
            </w:r>
          </w:p>
          <w:p w:rsidR="009534AF" w:rsidRPr="006F29BA" w:rsidRDefault="009534AF" w:rsidP="00050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 города,</w:t>
            </w:r>
          </w:p>
          <w:p w:rsidR="009534AF" w:rsidRPr="006F29BA" w:rsidRDefault="009534AF" w:rsidP="00050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29BA">
              <w:rPr>
                <w:rFonts w:ascii="Times New Roman" w:hAnsi="Times New Roman"/>
                <w:sz w:val="24"/>
                <w:szCs w:val="24"/>
              </w:rPr>
              <w:t xml:space="preserve">-кабинет анонимного обследования на ВИЧ </w:t>
            </w:r>
          </w:p>
        </w:tc>
        <w:tc>
          <w:tcPr>
            <w:tcW w:w="2939" w:type="dxa"/>
          </w:tcPr>
          <w:p w:rsidR="009534AF" w:rsidRDefault="009534AF" w:rsidP="00050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 города,</w:t>
            </w:r>
          </w:p>
          <w:p w:rsidR="009534AF" w:rsidRPr="002F3123" w:rsidRDefault="009534AF" w:rsidP="00050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123">
              <w:rPr>
                <w:rFonts w:ascii="Times New Roman" w:hAnsi="Times New Roman"/>
                <w:sz w:val="24"/>
                <w:szCs w:val="24"/>
              </w:rPr>
              <w:t xml:space="preserve">отделение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борьбе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9534AF" w:rsidRPr="006F29BA" w:rsidRDefault="009534AF" w:rsidP="00050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29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ЦИЛ </w:t>
            </w:r>
            <w:r>
              <w:rPr>
                <w:rFonts w:ascii="Times New Roman" w:hAnsi="Times New Roman"/>
                <w:sz w:val="24"/>
                <w:szCs w:val="24"/>
              </w:rPr>
              <w:t>МУЗ «ГП №1»,</w:t>
            </w:r>
            <w:r w:rsidRPr="002F3123">
              <w:rPr>
                <w:rFonts w:ascii="Times New Roman" w:hAnsi="Times New Roman"/>
                <w:sz w:val="24"/>
                <w:szCs w:val="24"/>
              </w:rPr>
              <w:t xml:space="preserve"> РОО «Ассоциация средних медицинских работников» в г</w:t>
            </w:r>
            <w:proofErr w:type="gramStart"/>
            <w:r w:rsidRPr="002F312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F3123">
              <w:rPr>
                <w:rFonts w:ascii="Times New Roman" w:hAnsi="Times New Roman"/>
                <w:sz w:val="24"/>
                <w:szCs w:val="24"/>
              </w:rPr>
              <w:t>олгодонске</w:t>
            </w:r>
          </w:p>
        </w:tc>
      </w:tr>
      <w:tr w:rsidR="009534AF" w:rsidRPr="0040776D" w:rsidTr="00050402">
        <w:tc>
          <w:tcPr>
            <w:tcW w:w="1668" w:type="dxa"/>
          </w:tcPr>
          <w:p w:rsidR="009534AF" w:rsidRDefault="009534AF" w:rsidP="00050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08" w:type="dxa"/>
            <w:vAlign w:val="center"/>
          </w:tcPr>
          <w:p w:rsidR="009534AF" w:rsidRDefault="009534AF" w:rsidP="0005040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</w:t>
            </w:r>
            <w:r w:rsidRPr="002F3123">
              <w:rPr>
                <w:rFonts w:ascii="Times New Roman" w:hAnsi="Times New Roman"/>
                <w:color w:val="000000"/>
                <w:sz w:val="24"/>
                <w:szCs w:val="24"/>
              </w:rPr>
              <w:t>кци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F31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«Останови ВИЧ. Сведи риск к нулю!» опрос и анкетирование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населения </w:t>
            </w:r>
            <w:r w:rsidRPr="002F3123">
              <w:rPr>
                <w:rFonts w:ascii="Times New Roman" w:hAnsi="Times New Roman"/>
                <w:color w:val="000000"/>
                <w:sz w:val="24"/>
                <w:szCs w:val="24"/>
              </w:rPr>
              <w:t>по вопросам ВИЧ/</w:t>
            </w:r>
            <w:proofErr w:type="spellStart"/>
            <w:r w:rsidRPr="002F3123">
              <w:rPr>
                <w:rFonts w:ascii="Times New Roman" w:hAnsi="Times New Roman"/>
                <w:color w:val="000000"/>
                <w:sz w:val="24"/>
                <w:szCs w:val="24"/>
              </w:rPr>
              <w:t>СПИДа</w:t>
            </w:r>
            <w:proofErr w:type="spellEnd"/>
            <w:r w:rsidRPr="002F31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распространение тематической печатной продукции, раздача купонов для прохождения бесплатного обследования на ВИЧ-инфекцию. </w:t>
            </w:r>
          </w:p>
          <w:p w:rsidR="009534AF" w:rsidRPr="002F3123" w:rsidRDefault="009534AF" w:rsidP="0005040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</w:tcPr>
          <w:p w:rsidR="009534AF" w:rsidRDefault="009534AF" w:rsidP="0005040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01.12.2017г.</w:t>
            </w:r>
          </w:p>
          <w:p w:rsidR="009534AF" w:rsidRPr="002F3123" w:rsidRDefault="009534AF" w:rsidP="0005040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123">
              <w:rPr>
                <w:rFonts w:ascii="Times New Roman" w:hAnsi="Times New Roman"/>
                <w:color w:val="000000"/>
                <w:sz w:val="24"/>
                <w:szCs w:val="24"/>
              </w:rPr>
              <w:t>Пересечение</w:t>
            </w:r>
          </w:p>
          <w:p w:rsidR="009534AF" w:rsidRPr="002F3123" w:rsidRDefault="009534AF" w:rsidP="0005040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123">
              <w:rPr>
                <w:rFonts w:ascii="Times New Roman" w:hAnsi="Times New Roman"/>
                <w:color w:val="000000"/>
                <w:sz w:val="24"/>
                <w:szCs w:val="24"/>
              </w:rPr>
              <w:t>ул. Ленина и 30 лет Победы</w:t>
            </w:r>
          </w:p>
        </w:tc>
        <w:tc>
          <w:tcPr>
            <w:tcW w:w="2939" w:type="dxa"/>
          </w:tcPr>
          <w:p w:rsidR="009534AF" w:rsidRPr="006F29BA" w:rsidRDefault="009534AF" w:rsidP="00050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F3123">
              <w:rPr>
                <w:rFonts w:ascii="Times New Roman" w:hAnsi="Times New Roman"/>
                <w:sz w:val="24"/>
                <w:szCs w:val="24"/>
              </w:rPr>
              <w:t xml:space="preserve">тделение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борьбе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МУЗ «ГП №1»</w:t>
            </w:r>
          </w:p>
          <w:p w:rsidR="009534AF" w:rsidRPr="002F3123" w:rsidRDefault="009534AF" w:rsidP="0005040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4AF" w:rsidRPr="0040776D" w:rsidTr="00050402">
        <w:tc>
          <w:tcPr>
            <w:tcW w:w="1668" w:type="dxa"/>
          </w:tcPr>
          <w:p w:rsidR="009534AF" w:rsidRPr="002F3123" w:rsidRDefault="009534AF" w:rsidP="00050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08" w:type="dxa"/>
          </w:tcPr>
          <w:p w:rsidR="009534AF" w:rsidRPr="006F29BA" w:rsidRDefault="009534AF" w:rsidP="0005040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баннера на тему профилактики ВИЧ-инфекции</w:t>
            </w:r>
          </w:p>
        </w:tc>
        <w:tc>
          <w:tcPr>
            <w:tcW w:w="2436" w:type="dxa"/>
          </w:tcPr>
          <w:p w:rsidR="009534AF" w:rsidRDefault="009534AF" w:rsidP="0005040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ноябрь-декабрь 2017г.</w:t>
            </w:r>
          </w:p>
          <w:p w:rsidR="009534AF" w:rsidRPr="006F29BA" w:rsidRDefault="009534AF" w:rsidP="0005040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2939" w:type="dxa"/>
          </w:tcPr>
          <w:p w:rsidR="009534AF" w:rsidRDefault="009534AF" w:rsidP="00050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 «ГП №1»</w:t>
            </w:r>
          </w:p>
        </w:tc>
      </w:tr>
      <w:tr w:rsidR="009534AF" w:rsidRPr="0040776D" w:rsidTr="00050402">
        <w:trPr>
          <w:trHeight w:val="4140"/>
        </w:trPr>
        <w:tc>
          <w:tcPr>
            <w:tcW w:w="1668" w:type="dxa"/>
          </w:tcPr>
          <w:p w:rsidR="009534AF" w:rsidRDefault="009534AF" w:rsidP="00050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9534AF" w:rsidRDefault="009534AF" w:rsidP="00050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:rsidR="009534AF" w:rsidRDefault="009534AF" w:rsidP="0005040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</w:t>
            </w:r>
            <w:r w:rsidRPr="002F3123">
              <w:rPr>
                <w:rFonts w:ascii="Times New Roman" w:hAnsi="Times New Roman"/>
                <w:color w:val="000000"/>
                <w:sz w:val="24"/>
                <w:szCs w:val="24"/>
              </w:rPr>
              <w:t>бучающ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их</w:t>
            </w:r>
            <w:r w:rsidRPr="002F31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ов:</w:t>
            </w:r>
          </w:p>
          <w:p w:rsidR="009534AF" w:rsidRPr="002F3123" w:rsidRDefault="009534AF" w:rsidP="0005040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1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работников УВД, ГУФСИН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9534AF" w:rsidRPr="002F3123" w:rsidRDefault="009534AF" w:rsidP="00050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1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УФМС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F31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призывников срочной службы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F31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информационно-</w:t>
            </w:r>
            <w:r w:rsidRPr="002F3123">
              <w:rPr>
                <w:rFonts w:ascii="Times New Roman" w:hAnsi="Times New Roman"/>
                <w:sz w:val="24"/>
                <w:szCs w:val="24"/>
              </w:rPr>
              <w:t>профилактическ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2F3123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2F3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34AF" w:rsidRPr="002F3123" w:rsidRDefault="009534AF" w:rsidP="00050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123">
              <w:rPr>
                <w:rFonts w:ascii="Times New Roman" w:hAnsi="Times New Roman"/>
                <w:sz w:val="24"/>
                <w:szCs w:val="24"/>
              </w:rPr>
              <w:t>с элементами  тренинга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F312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тематических лекций</w:t>
            </w:r>
          </w:p>
          <w:p w:rsidR="009534AF" w:rsidRPr="002F3123" w:rsidRDefault="009534AF" w:rsidP="0005040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9534AF" w:rsidRPr="002F3123" w:rsidRDefault="009534AF" w:rsidP="00050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123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2017г.</w:t>
            </w:r>
          </w:p>
          <w:p w:rsidR="009534AF" w:rsidRPr="002F3123" w:rsidRDefault="009534AF" w:rsidP="00050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123">
              <w:rPr>
                <w:rFonts w:ascii="Times New Roman" w:hAnsi="Times New Roman"/>
                <w:sz w:val="24"/>
                <w:szCs w:val="24"/>
              </w:rPr>
              <w:t>-Центр переподготовки ФПН (сотрудники МЧС)</w:t>
            </w:r>
          </w:p>
          <w:p w:rsidR="009534AF" w:rsidRPr="002F3123" w:rsidRDefault="009534AF" w:rsidP="00050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123">
              <w:rPr>
                <w:rFonts w:ascii="Times New Roman" w:hAnsi="Times New Roman"/>
                <w:sz w:val="24"/>
                <w:szCs w:val="24"/>
              </w:rPr>
              <w:t>- трудовые коллективы</w:t>
            </w:r>
          </w:p>
          <w:p w:rsidR="009534AF" w:rsidRPr="002F3123" w:rsidRDefault="009534AF" w:rsidP="0005040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123">
              <w:rPr>
                <w:rFonts w:ascii="Times New Roman" w:hAnsi="Times New Roman"/>
                <w:sz w:val="24"/>
                <w:szCs w:val="24"/>
              </w:rPr>
              <w:t>(по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</w:t>
            </w:r>
            <w:r w:rsidRPr="002F3123">
              <w:rPr>
                <w:rFonts w:ascii="Times New Roman" w:hAnsi="Times New Roman"/>
                <w:sz w:val="24"/>
                <w:szCs w:val="24"/>
              </w:rPr>
              <w:t>асованию)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ВУЗы,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общеобразовательные учреждения</w:t>
            </w:r>
          </w:p>
        </w:tc>
        <w:tc>
          <w:tcPr>
            <w:tcW w:w="2939" w:type="dxa"/>
            <w:vAlign w:val="center"/>
          </w:tcPr>
          <w:p w:rsidR="009534AF" w:rsidRPr="006F29BA" w:rsidRDefault="009534AF" w:rsidP="00050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F3123">
              <w:rPr>
                <w:rFonts w:ascii="Times New Roman" w:hAnsi="Times New Roman"/>
                <w:sz w:val="24"/>
                <w:szCs w:val="24"/>
              </w:rPr>
              <w:t xml:space="preserve">тделение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борьбе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МУЗ «ГП №1», руководители образовательных учреждений, отдел по молодежной политике Администрации города Волгодонска</w:t>
            </w:r>
          </w:p>
          <w:p w:rsidR="009534AF" w:rsidRPr="002F3123" w:rsidRDefault="009534AF" w:rsidP="0005040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4AF" w:rsidRPr="0040776D" w:rsidTr="00050402">
        <w:tc>
          <w:tcPr>
            <w:tcW w:w="1668" w:type="dxa"/>
          </w:tcPr>
          <w:p w:rsidR="009534AF" w:rsidRPr="002F3123" w:rsidRDefault="009534AF" w:rsidP="00050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08" w:type="dxa"/>
            <w:vAlign w:val="center"/>
          </w:tcPr>
          <w:p w:rsidR="009534AF" w:rsidRPr="002F3123" w:rsidRDefault="009534AF" w:rsidP="0005040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F3123">
              <w:rPr>
                <w:rFonts w:ascii="Times New Roman" w:hAnsi="Times New Roman"/>
                <w:color w:val="000000"/>
                <w:sz w:val="24"/>
                <w:szCs w:val="24"/>
              </w:rPr>
              <w:t>роведение комплексных мероприятий по вопросам ВИЧ/</w:t>
            </w:r>
            <w:proofErr w:type="spellStart"/>
            <w:r w:rsidRPr="002F3123">
              <w:rPr>
                <w:rFonts w:ascii="Times New Roman" w:hAnsi="Times New Roman"/>
                <w:color w:val="000000"/>
                <w:sz w:val="24"/>
                <w:szCs w:val="24"/>
              </w:rPr>
              <w:t>СПИДа</w:t>
            </w:r>
            <w:proofErr w:type="spellEnd"/>
            <w:r w:rsidRPr="002F31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реабилитационных центрах    </w:t>
            </w:r>
            <w:proofErr w:type="gramStart"/>
            <w:r w:rsidRPr="002F3123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2F3123">
              <w:rPr>
                <w:rFonts w:ascii="Times New Roman" w:hAnsi="Times New Roman"/>
                <w:color w:val="000000"/>
                <w:sz w:val="24"/>
                <w:szCs w:val="24"/>
              </w:rPr>
              <w:t>. Волгодонска для наркозависимых: </w:t>
            </w:r>
            <w:r w:rsidRPr="002F312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• проведение бесед по вопросам ВИЧ/</w:t>
            </w:r>
            <w:proofErr w:type="spellStart"/>
            <w:r w:rsidRPr="002F3123">
              <w:rPr>
                <w:rFonts w:ascii="Times New Roman" w:hAnsi="Times New Roman"/>
                <w:color w:val="000000"/>
                <w:sz w:val="24"/>
                <w:szCs w:val="24"/>
              </w:rPr>
              <w:t>СПИДа</w:t>
            </w:r>
            <w:proofErr w:type="spellEnd"/>
            <w:r w:rsidRPr="002F3123">
              <w:rPr>
                <w:rFonts w:ascii="Times New Roman" w:hAnsi="Times New Roman"/>
                <w:color w:val="000000"/>
                <w:sz w:val="24"/>
                <w:szCs w:val="24"/>
              </w:rPr>
              <w:t>; </w:t>
            </w:r>
            <w:r w:rsidRPr="002F312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• консультирование ЛЖВС медицинским психологом; </w:t>
            </w:r>
            <w:r w:rsidRPr="002F312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•  распространение тематической печатной продукции.</w:t>
            </w:r>
          </w:p>
        </w:tc>
        <w:tc>
          <w:tcPr>
            <w:tcW w:w="2436" w:type="dxa"/>
          </w:tcPr>
          <w:p w:rsidR="009534AF" w:rsidRPr="002F3123" w:rsidRDefault="009534AF" w:rsidP="0005040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123">
              <w:rPr>
                <w:rFonts w:ascii="Times New Roman" w:hAnsi="Times New Roman"/>
                <w:color w:val="000000"/>
                <w:sz w:val="24"/>
                <w:szCs w:val="24"/>
              </w:rPr>
              <w:t>Ноябрь-декабрь</w:t>
            </w:r>
          </w:p>
          <w:p w:rsidR="009534AF" w:rsidRPr="002F3123" w:rsidRDefault="009534AF" w:rsidP="0005040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2939" w:type="dxa"/>
          </w:tcPr>
          <w:p w:rsidR="009534AF" w:rsidRPr="006F29BA" w:rsidRDefault="009534AF" w:rsidP="00050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F3123">
              <w:rPr>
                <w:rFonts w:ascii="Times New Roman" w:hAnsi="Times New Roman"/>
                <w:sz w:val="24"/>
                <w:szCs w:val="24"/>
              </w:rPr>
              <w:t xml:space="preserve">тделение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борьбе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МУЗ «ГП №1»</w:t>
            </w:r>
          </w:p>
          <w:p w:rsidR="009534AF" w:rsidRPr="002F3123" w:rsidRDefault="009534AF" w:rsidP="0005040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123">
              <w:rPr>
                <w:rFonts w:ascii="Times New Roman" w:hAnsi="Times New Roman"/>
                <w:color w:val="000000"/>
                <w:sz w:val="24"/>
                <w:szCs w:val="24"/>
              </w:rPr>
              <w:t>Е.М. Колесникова;</w:t>
            </w:r>
          </w:p>
          <w:p w:rsidR="009534AF" w:rsidRPr="002F3123" w:rsidRDefault="009534AF" w:rsidP="00050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123">
              <w:rPr>
                <w:rFonts w:ascii="Times New Roman" w:hAnsi="Times New Roman"/>
                <w:sz w:val="24"/>
                <w:szCs w:val="24"/>
              </w:rPr>
              <w:t xml:space="preserve">НКО «Город </w:t>
            </w:r>
            <w:proofErr w:type="gramStart"/>
            <w:r w:rsidRPr="002F3123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</w:p>
          <w:p w:rsidR="009534AF" w:rsidRPr="002F3123" w:rsidRDefault="009534AF" w:rsidP="00050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123">
              <w:rPr>
                <w:rFonts w:ascii="Times New Roman" w:hAnsi="Times New Roman"/>
                <w:sz w:val="24"/>
                <w:szCs w:val="24"/>
              </w:rPr>
              <w:t>наркотиков»;</w:t>
            </w:r>
          </w:p>
          <w:p w:rsidR="009534AF" w:rsidRPr="002F3123" w:rsidRDefault="009534AF" w:rsidP="00050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123">
              <w:rPr>
                <w:rFonts w:ascii="Times New Roman" w:hAnsi="Times New Roman"/>
                <w:sz w:val="24"/>
                <w:szCs w:val="24"/>
              </w:rPr>
              <w:t>НКО «Стремление жить»; др. НКО в пределах своей компетенции</w:t>
            </w:r>
          </w:p>
        </w:tc>
      </w:tr>
      <w:tr w:rsidR="009534AF" w:rsidRPr="0040776D" w:rsidTr="00050402">
        <w:tc>
          <w:tcPr>
            <w:tcW w:w="1668" w:type="dxa"/>
          </w:tcPr>
          <w:p w:rsidR="009534AF" w:rsidRPr="002F3123" w:rsidRDefault="009534AF" w:rsidP="00050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08" w:type="dxa"/>
          </w:tcPr>
          <w:p w:rsidR="009534AF" w:rsidRPr="002F3123" w:rsidRDefault="009534AF" w:rsidP="00050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информационной работы в ЛПУ (выпуск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санбюллетеней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оформление уголков здоровья, распространение листовок)</w:t>
            </w:r>
          </w:p>
        </w:tc>
        <w:tc>
          <w:tcPr>
            <w:tcW w:w="2436" w:type="dxa"/>
          </w:tcPr>
          <w:p w:rsidR="009534AF" w:rsidRPr="002F3123" w:rsidRDefault="009534AF" w:rsidP="0005040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123">
              <w:rPr>
                <w:rFonts w:ascii="Times New Roman" w:hAnsi="Times New Roman"/>
                <w:color w:val="000000"/>
                <w:sz w:val="24"/>
                <w:szCs w:val="24"/>
              </w:rPr>
              <w:t>Ноябрь-декабрь</w:t>
            </w:r>
          </w:p>
          <w:p w:rsidR="009534AF" w:rsidRPr="002F3123" w:rsidRDefault="009534AF" w:rsidP="00050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2939" w:type="dxa"/>
          </w:tcPr>
          <w:p w:rsidR="009534AF" w:rsidRPr="002F3123" w:rsidRDefault="009534AF" w:rsidP="00050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врачи МУЗ</w:t>
            </w:r>
          </w:p>
        </w:tc>
      </w:tr>
      <w:tr w:rsidR="009534AF" w:rsidRPr="0040776D" w:rsidTr="00050402">
        <w:tc>
          <w:tcPr>
            <w:tcW w:w="1668" w:type="dxa"/>
          </w:tcPr>
          <w:p w:rsidR="009534AF" w:rsidRPr="002F3123" w:rsidRDefault="009534AF" w:rsidP="00050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08" w:type="dxa"/>
          </w:tcPr>
          <w:p w:rsidR="009534AF" w:rsidRPr="002F3123" w:rsidRDefault="009534AF" w:rsidP="00050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123">
              <w:rPr>
                <w:rFonts w:ascii="Times New Roman" w:hAnsi="Times New Roman"/>
                <w:sz w:val="24"/>
                <w:szCs w:val="24"/>
              </w:rPr>
              <w:t>Проведение единого городского классного часа</w:t>
            </w:r>
          </w:p>
          <w:p w:rsidR="009534AF" w:rsidRPr="002F3123" w:rsidRDefault="009534AF" w:rsidP="00050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123">
              <w:rPr>
                <w:rFonts w:ascii="Times New Roman" w:hAnsi="Times New Roman"/>
                <w:sz w:val="24"/>
                <w:szCs w:val="24"/>
              </w:rPr>
              <w:t>«Я выбираю здоровый образ жизни».</w:t>
            </w:r>
          </w:p>
        </w:tc>
        <w:tc>
          <w:tcPr>
            <w:tcW w:w="2436" w:type="dxa"/>
          </w:tcPr>
          <w:p w:rsidR="009534AF" w:rsidRPr="002F3123" w:rsidRDefault="009534AF" w:rsidP="00050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123">
              <w:rPr>
                <w:rFonts w:ascii="Times New Roman" w:hAnsi="Times New Roman"/>
                <w:sz w:val="24"/>
                <w:szCs w:val="24"/>
              </w:rPr>
              <w:t>01.12.2017</w:t>
            </w:r>
          </w:p>
          <w:p w:rsidR="009534AF" w:rsidRPr="002F3123" w:rsidRDefault="009534AF" w:rsidP="00050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123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939" w:type="dxa"/>
          </w:tcPr>
          <w:p w:rsidR="009534AF" w:rsidRPr="002F3123" w:rsidRDefault="009534AF" w:rsidP="00050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123">
              <w:rPr>
                <w:rFonts w:ascii="Times New Roman" w:hAnsi="Times New Roman"/>
                <w:sz w:val="24"/>
                <w:szCs w:val="24"/>
              </w:rPr>
              <w:t>Руководители  общеобразовательных учреждений</w:t>
            </w:r>
          </w:p>
        </w:tc>
      </w:tr>
      <w:tr w:rsidR="009534AF" w:rsidRPr="0040776D" w:rsidTr="00050402">
        <w:tc>
          <w:tcPr>
            <w:tcW w:w="1668" w:type="dxa"/>
          </w:tcPr>
          <w:p w:rsidR="009534AF" w:rsidRPr="002F3123" w:rsidRDefault="009534AF" w:rsidP="00050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08" w:type="dxa"/>
          </w:tcPr>
          <w:p w:rsidR="009534AF" w:rsidRPr="002F3123" w:rsidRDefault="009534AF" w:rsidP="00050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123">
              <w:rPr>
                <w:rFonts w:ascii="Times New Roman" w:hAnsi="Times New Roman"/>
                <w:sz w:val="24"/>
                <w:szCs w:val="24"/>
              </w:rPr>
              <w:t>Информационно-просветительское мероприятие «Скажем жизни - Да</w:t>
            </w:r>
          </w:p>
        </w:tc>
        <w:tc>
          <w:tcPr>
            <w:tcW w:w="2436" w:type="dxa"/>
          </w:tcPr>
          <w:p w:rsidR="009534AF" w:rsidRPr="002F3123" w:rsidRDefault="009534AF" w:rsidP="00050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123">
              <w:rPr>
                <w:rFonts w:ascii="Times New Roman" w:hAnsi="Times New Roman"/>
                <w:sz w:val="24"/>
                <w:szCs w:val="24"/>
              </w:rPr>
              <w:t xml:space="preserve">01.12.2017 </w:t>
            </w:r>
          </w:p>
          <w:p w:rsidR="009534AF" w:rsidRPr="002F3123" w:rsidRDefault="009534AF" w:rsidP="00050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123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  <w:p w:rsidR="009534AF" w:rsidRPr="002F3123" w:rsidRDefault="009534AF" w:rsidP="00050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123">
              <w:rPr>
                <w:rFonts w:ascii="Times New Roman" w:hAnsi="Times New Roman"/>
                <w:sz w:val="24"/>
                <w:szCs w:val="24"/>
              </w:rPr>
              <w:t>Площадь Победы</w:t>
            </w:r>
          </w:p>
        </w:tc>
        <w:tc>
          <w:tcPr>
            <w:tcW w:w="2939" w:type="dxa"/>
          </w:tcPr>
          <w:p w:rsidR="009534AF" w:rsidRPr="002F3123" w:rsidRDefault="009534AF" w:rsidP="00050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 Администрации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олгодонска </w:t>
            </w:r>
          </w:p>
        </w:tc>
      </w:tr>
      <w:tr w:rsidR="009534AF" w:rsidRPr="0040776D" w:rsidTr="00050402">
        <w:tc>
          <w:tcPr>
            <w:tcW w:w="1668" w:type="dxa"/>
          </w:tcPr>
          <w:p w:rsidR="009534AF" w:rsidRPr="002F3123" w:rsidRDefault="009534AF" w:rsidP="00050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08" w:type="dxa"/>
          </w:tcPr>
          <w:p w:rsidR="009534AF" w:rsidRPr="002F3123" w:rsidRDefault="009534AF" w:rsidP="00050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123">
              <w:rPr>
                <w:rFonts w:ascii="Times New Roman" w:hAnsi="Times New Roman"/>
                <w:sz w:val="24"/>
                <w:szCs w:val="24"/>
              </w:rPr>
              <w:t xml:space="preserve">Встреча подростков и молодежи со специалистами МУЗ «Детская городская </w:t>
            </w:r>
            <w:r w:rsidRPr="002F3123">
              <w:rPr>
                <w:rFonts w:ascii="Times New Roman" w:hAnsi="Times New Roman"/>
                <w:sz w:val="24"/>
                <w:szCs w:val="24"/>
              </w:rPr>
              <w:lastRenderedPageBreak/>
              <w:t>больница»  и ГУЗ ВФ «Наркологический диспансер»</w:t>
            </w:r>
          </w:p>
        </w:tc>
        <w:tc>
          <w:tcPr>
            <w:tcW w:w="2436" w:type="dxa"/>
          </w:tcPr>
          <w:p w:rsidR="009534AF" w:rsidRPr="002F3123" w:rsidRDefault="009534AF" w:rsidP="00050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123">
              <w:rPr>
                <w:rFonts w:ascii="Times New Roman" w:hAnsi="Times New Roman"/>
                <w:sz w:val="24"/>
                <w:szCs w:val="24"/>
              </w:rPr>
              <w:lastRenderedPageBreak/>
              <w:t>01.12.2017</w:t>
            </w:r>
          </w:p>
          <w:p w:rsidR="009534AF" w:rsidRPr="002F3123" w:rsidRDefault="009534AF" w:rsidP="00050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123">
              <w:rPr>
                <w:rFonts w:ascii="Times New Roman" w:hAnsi="Times New Roman"/>
                <w:sz w:val="24"/>
                <w:szCs w:val="24"/>
              </w:rPr>
              <w:t>13.00.час</w:t>
            </w:r>
          </w:p>
          <w:p w:rsidR="009534AF" w:rsidRPr="002F3123" w:rsidRDefault="009534AF" w:rsidP="00050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123">
              <w:rPr>
                <w:rFonts w:ascii="Times New Roman" w:hAnsi="Times New Roman"/>
                <w:sz w:val="24"/>
                <w:szCs w:val="24"/>
              </w:rPr>
              <w:t>МУК ДК «Молодежный»</w:t>
            </w:r>
          </w:p>
        </w:tc>
        <w:tc>
          <w:tcPr>
            <w:tcW w:w="2939" w:type="dxa"/>
          </w:tcPr>
          <w:p w:rsidR="009534AF" w:rsidRPr="002F3123" w:rsidRDefault="009534AF" w:rsidP="00050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 Администрации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олгодонска</w:t>
            </w:r>
          </w:p>
        </w:tc>
      </w:tr>
      <w:tr w:rsidR="009534AF" w:rsidRPr="0040776D" w:rsidTr="00050402">
        <w:tc>
          <w:tcPr>
            <w:tcW w:w="1668" w:type="dxa"/>
          </w:tcPr>
          <w:p w:rsidR="009534AF" w:rsidRPr="002F3123" w:rsidRDefault="009534AF" w:rsidP="00050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808" w:type="dxa"/>
          </w:tcPr>
          <w:p w:rsidR="009534AF" w:rsidRPr="002F3123" w:rsidRDefault="009534AF" w:rsidP="00050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123">
              <w:rPr>
                <w:rFonts w:ascii="Times New Roman" w:hAnsi="Times New Roman"/>
                <w:sz w:val="24"/>
                <w:szCs w:val="24"/>
              </w:rPr>
              <w:t>Рок концерт «За здоровый образ жизни»</w:t>
            </w:r>
          </w:p>
        </w:tc>
        <w:tc>
          <w:tcPr>
            <w:tcW w:w="2436" w:type="dxa"/>
          </w:tcPr>
          <w:p w:rsidR="009534AF" w:rsidRPr="002F3123" w:rsidRDefault="009534AF" w:rsidP="00050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123">
              <w:rPr>
                <w:rFonts w:ascii="Times New Roman" w:hAnsi="Times New Roman"/>
                <w:sz w:val="24"/>
                <w:szCs w:val="24"/>
              </w:rPr>
              <w:t>01.12.2017</w:t>
            </w:r>
          </w:p>
          <w:p w:rsidR="009534AF" w:rsidRPr="002F3123" w:rsidRDefault="009534AF" w:rsidP="00050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123">
              <w:rPr>
                <w:rFonts w:ascii="Times New Roman" w:hAnsi="Times New Roman"/>
                <w:sz w:val="24"/>
                <w:szCs w:val="24"/>
              </w:rPr>
              <w:t>17.30час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34AF" w:rsidRPr="002F3123" w:rsidRDefault="009534AF" w:rsidP="00050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123">
              <w:rPr>
                <w:rFonts w:ascii="Times New Roman" w:hAnsi="Times New Roman"/>
                <w:sz w:val="24"/>
                <w:szCs w:val="24"/>
              </w:rPr>
              <w:t>пер. Ноябрьский, 13а</w:t>
            </w:r>
          </w:p>
        </w:tc>
        <w:tc>
          <w:tcPr>
            <w:tcW w:w="2939" w:type="dxa"/>
          </w:tcPr>
          <w:p w:rsidR="009534AF" w:rsidRPr="002F3123" w:rsidRDefault="009534AF" w:rsidP="00050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 Администрации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олгодонска</w:t>
            </w:r>
          </w:p>
        </w:tc>
      </w:tr>
      <w:tr w:rsidR="009534AF" w:rsidRPr="0040776D" w:rsidTr="00050402">
        <w:trPr>
          <w:trHeight w:val="2786"/>
        </w:trPr>
        <w:tc>
          <w:tcPr>
            <w:tcW w:w="1668" w:type="dxa"/>
          </w:tcPr>
          <w:p w:rsidR="009534AF" w:rsidRPr="002F3123" w:rsidRDefault="009534AF" w:rsidP="00050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08" w:type="dxa"/>
          </w:tcPr>
          <w:p w:rsidR="009534AF" w:rsidRPr="002F3123" w:rsidRDefault="009534AF" w:rsidP="00050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123">
              <w:rPr>
                <w:rFonts w:ascii="Times New Roman" w:hAnsi="Times New Roman"/>
                <w:sz w:val="24"/>
                <w:szCs w:val="24"/>
              </w:rPr>
              <w:t>Тематический час «В центре внимания - здоровье»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534AF" w:rsidRDefault="009534AF" w:rsidP="00050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123">
              <w:rPr>
                <w:rFonts w:ascii="Times New Roman" w:hAnsi="Times New Roman"/>
                <w:sz w:val="24"/>
                <w:szCs w:val="24"/>
              </w:rPr>
              <w:t xml:space="preserve"> «Это не забава - это не игра»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F3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34AF" w:rsidRPr="002F3123" w:rsidRDefault="009534AF" w:rsidP="00050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123">
              <w:rPr>
                <w:rFonts w:ascii="Times New Roman" w:hAnsi="Times New Roman"/>
                <w:sz w:val="24"/>
                <w:szCs w:val="24"/>
              </w:rPr>
              <w:t xml:space="preserve">«Путь к пропасти» </w:t>
            </w:r>
          </w:p>
        </w:tc>
        <w:tc>
          <w:tcPr>
            <w:tcW w:w="2436" w:type="dxa"/>
          </w:tcPr>
          <w:p w:rsidR="009534AF" w:rsidRPr="002F3123" w:rsidRDefault="009534AF" w:rsidP="00050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123">
              <w:rPr>
                <w:rFonts w:ascii="Times New Roman" w:hAnsi="Times New Roman"/>
                <w:sz w:val="24"/>
                <w:szCs w:val="24"/>
              </w:rPr>
              <w:t>Декабрь 2017 Библиотека №10</w:t>
            </w:r>
            <w:r>
              <w:rPr>
                <w:rFonts w:ascii="Times New Roman" w:hAnsi="Times New Roman"/>
                <w:sz w:val="24"/>
                <w:szCs w:val="24"/>
              </w:rPr>
              <w:t>, 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урчатова, 55;</w:t>
            </w:r>
          </w:p>
          <w:p w:rsidR="009534AF" w:rsidRPr="002F3123" w:rsidRDefault="009534AF" w:rsidP="00050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123">
              <w:rPr>
                <w:rFonts w:ascii="Times New Roman" w:hAnsi="Times New Roman"/>
                <w:sz w:val="24"/>
                <w:szCs w:val="24"/>
              </w:rPr>
              <w:t xml:space="preserve"> Библиотека №6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Гагарина, 75;</w:t>
            </w:r>
          </w:p>
          <w:p w:rsidR="009534AF" w:rsidRPr="002F3123" w:rsidRDefault="009534AF" w:rsidP="00050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123">
              <w:rPr>
                <w:rFonts w:ascii="Times New Roman" w:hAnsi="Times New Roman"/>
                <w:sz w:val="24"/>
                <w:szCs w:val="24"/>
              </w:rPr>
              <w:t xml:space="preserve"> Библиотека №12</w:t>
            </w:r>
            <w:r>
              <w:rPr>
                <w:rFonts w:ascii="Times New Roman" w:hAnsi="Times New Roman"/>
                <w:sz w:val="24"/>
                <w:szCs w:val="24"/>
              </w:rPr>
              <w:t>, ул.К.Маркса, 10</w:t>
            </w:r>
          </w:p>
        </w:tc>
        <w:tc>
          <w:tcPr>
            <w:tcW w:w="2939" w:type="dxa"/>
          </w:tcPr>
          <w:p w:rsidR="009534AF" w:rsidRPr="002F3123" w:rsidRDefault="009534AF" w:rsidP="00050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 Администрации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олгодонска</w:t>
            </w:r>
          </w:p>
          <w:p w:rsidR="009534AF" w:rsidRPr="002F3123" w:rsidRDefault="009534AF" w:rsidP="00050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 Администрации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олгодонска</w:t>
            </w:r>
          </w:p>
          <w:p w:rsidR="009534AF" w:rsidRPr="002F3123" w:rsidRDefault="009534AF" w:rsidP="00050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 Администрации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олгодонска</w:t>
            </w:r>
          </w:p>
        </w:tc>
      </w:tr>
      <w:tr w:rsidR="009534AF" w:rsidRPr="0040776D" w:rsidTr="00050402">
        <w:tc>
          <w:tcPr>
            <w:tcW w:w="1668" w:type="dxa"/>
          </w:tcPr>
          <w:p w:rsidR="009534AF" w:rsidRPr="002F3123" w:rsidRDefault="009534AF" w:rsidP="00050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08" w:type="dxa"/>
          </w:tcPr>
          <w:p w:rsidR="009534AF" w:rsidRPr="002F3123" w:rsidRDefault="009534AF" w:rsidP="0005040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уроков здоровья</w:t>
            </w:r>
          </w:p>
        </w:tc>
        <w:tc>
          <w:tcPr>
            <w:tcW w:w="2436" w:type="dxa"/>
          </w:tcPr>
          <w:p w:rsidR="009534AF" w:rsidRPr="002F3123" w:rsidRDefault="009534AF" w:rsidP="00050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123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енина, 75;</w:t>
            </w:r>
          </w:p>
          <w:p w:rsidR="009534AF" w:rsidRPr="002F3123" w:rsidRDefault="009534AF" w:rsidP="00050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123">
              <w:rPr>
                <w:rFonts w:ascii="Times New Roman" w:hAnsi="Times New Roman"/>
                <w:sz w:val="24"/>
                <w:szCs w:val="24"/>
              </w:rPr>
              <w:t>Библиотека для детей №11</w:t>
            </w:r>
            <w:r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ружбы, 10</w:t>
            </w:r>
          </w:p>
        </w:tc>
        <w:tc>
          <w:tcPr>
            <w:tcW w:w="2939" w:type="dxa"/>
          </w:tcPr>
          <w:p w:rsidR="009534AF" w:rsidRPr="002F3123" w:rsidRDefault="009534AF" w:rsidP="00050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 Администрации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олгодонска</w:t>
            </w:r>
          </w:p>
        </w:tc>
      </w:tr>
      <w:tr w:rsidR="009534AF" w:rsidRPr="0040776D" w:rsidTr="00050402">
        <w:trPr>
          <w:trHeight w:val="1096"/>
        </w:trPr>
        <w:tc>
          <w:tcPr>
            <w:tcW w:w="1668" w:type="dxa"/>
          </w:tcPr>
          <w:p w:rsidR="009534AF" w:rsidRPr="002F3123" w:rsidRDefault="009534AF" w:rsidP="00050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08" w:type="dxa"/>
          </w:tcPr>
          <w:p w:rsidR="009534AF" w:rsidRPr="0010291F" w:rsidRDefault="009534AF" w:rsidP="00050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волонтерского объединения </w:t>
            </w:r>
            <w:r w:rsidRPr="0010291F">
              <w:rPr>
                <w:rFonts w:ascii="Times New Roman" w:hAnsi="Times New Roman"/>
                <w:sz w:val="24"/>
                <w:szCs w:val="24"/>
              </w:rPr>
              <w:t xml:space="preserve"> со студентами учреждений профессионального образования и школьниками города </w:t>
            </w:r>
          </w:p>
        </w:tc>
        <w:tc>
          <w:tcPr>
            <w:tcW w:w="2436" w:type="dxa"/>
          </w:tcPr>
          <w:p w:rsidR="009534AF" w:rsidRPr="0010291F" w:rsidRDefault="009534AF" w:rsidP="00050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291F">
              <w:rPr>
                <w:rFonts w:ascii="Times New Roman" w:hAnsi="Times New Roman"/>
                <w:sz w:val="24"/>
                <w:szCs w:val="24"/>
              </w:rPr>
              <w:t>декабрь 2017 года</w:t>
            </w:r>
          </w:p>
        </w:tc>
        <w:tc>
          <w:tcPr>
            <w:tcW w:w="2939" w:type="dxa"/>
          </w:tcPr>
          <w:p w:rsidR="009534AF" w:rsidRDefault="009534AF" w:rsidP="00050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10291F">
              <w:rPr>
                <w:rFonts w:ascii="Times New Roman" w:hAnsi="Times New Roman"/>
                <w:sz w:val="24"/>
                <w:szCs w:val="24"/>
              </w:rPr>
              <w:t xml:space="preserve"> по молодежной политике Администрации г</w:t>
            </w:r>
            <w:proofErr w:type="gramStart"/>
            <w:r w:rsidRPr="0010291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10291F">
              <w:rPr>
                <w:rFonts w:ascii="Times New Roman" w:hAnsi="Times New Roman"/>
                <w:sz w:val="24"/>
                <w:szCs w:val="24"/>
              </w:rPr>
              <w:t>олгодонска</w:t>
            </w:r>
          </w:p>
          <w:p w:rsidR="009534AF" w:rsidRPr="0010291F" w:rsidRDefault="009534AF" w:rsidP="00050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291F">
              <w:rPr>
                <w:rFonts w:ascii="Times New Roman" w:hAnsi="Times New Roman"/>
                <w:sz w:val="24"/>
                <w:szCs w:val="24"/>
              </w:rPr>
              <w:t xml:space="preserve"> член Молодежного правительства при Администрации города Волгодонска, студента ГПБОУ РО «ВМК» - </w:t>
            </w:r>
            <w:proofErr w:type="spellStart"/>
            <w:r w:rsidRPr="0010291F">
              <w:rPr>
                <w:rFonts w:ascii="Times New Roman" w:hAnsi="Times New Roman"/>
                <w:sz w:val="24"/>
                <w:szCs w:val="24"/>
              </w:rPr>
              <w:t>Ержова</w:t>
            </w:r>
            <w:proofErr w:type="spellEnd"/>
            <w:r w:rsidRPr="0010291F">
              <w:rPr>
                <w:rFonts w:ascii="Times New Roman" w:hAnsi="Times New Roman"/>
                <w:sz w:val="24"/>
                <w:szCs w:val="24"/>
              </w:rPr>
              <w:t xml:space="preserve"> Ангелина).</w:t>
            </w:r>
          </w:p>
        </w:tc>
      </w:tr>
      <w:tr w:rsidR="009534AF" w:rsidRPr="0040776D" w:rsidTr="00050402">
        <w:trPr>
          <w:trHeight w:val="1096"/>
        </w:trPr>
        <w:tc>
          <w:tcPr>
            <w:tcW w:w="1668" w:type="dxa"/>
          </w:tcPr>
          <w:p w:rsidR="009534AF" w:rsidRDefault="009534AF" w:rsidP="00050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808" w:type="dxa"/>
          </w:tcPr>
          <w:p w:rsidR="009534AF" w:rsidRPr="0010291F" w:rsidRDefault="009534AF" w:rsidP="00050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0291F">
              <w:rPr>
                <w:rFonts w:ascii="Times New Roman" w:hAnsi="Times New Roman"/>
                <w:sz w:val="24"/>
                <w:szCs w:val="24"/>
              </w:rPr>
              <w:t xml:space="preserve">нтернет акция «#СТОПВИЧ». </w:t>
            </w:r>
            <w:proofErr w:type="gramStart"/>
            <w:r w:rsidRPr="0010291F">
              <w:rPr>
                <w:rFonts w:ascii="Times New Roman" w:hAnsi="Times New Roman"/>
                <w:sz w:val="24"/>
                <w:szCs w:val="24"/>
              </w:rPr>
              <w:t>Просветительская акция для пользователей сети «</w:t>
            </w:r>
            <w:proofErr w:type="spellStart"/>
            <w:r w:rsidRPr="0010291F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0291F">
              <w:rPr>
                <w:rFonts w:ascii="Times New Roman" w:hAnsi="Times New Roman"/>
                <w:sz w:val="24"/>
                <w:szCs w:val="24"/>
              </w:rPr>
              <w:t>»  (материал размещается в группах «Молодежь Волгодонска» и «Типичный Волгодонск»</w:t>
            </w:r>
            <w:proofErr w:type="gramEnd"/>
          </w:p>
        </w:tc>
        <w:tc>
          <w:tcPr>
            <w:tcW w:w="2436" w:type="dxa"/>
          </w:tcPr>
          <w:p w:rsidR="009534AF" w:rsidRPr="0010291F" w:rsidRDefault="009534AF" w:rsidP="00050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291F">
              <w:rPr>
                <w:rFonts w:ascii="Times New Roman" w:hAnsi="Times New Roman"/>
                <w:sz w:val="24"/>
                <w:szCs w:val="24"/>
              </w:rPr>
              <w:t xml:space="preserve">1 декабря </w:t>
            </w:r>
            <w:r>
              <w:rPr>
                <w:rFonts w:ascii="Times New Roman" w:hAnsi="Times New Roman"/>
                <w:sz w:val="24"/>
                <w:szCs w:val="24"/>
              </w:rPr>
              <w:t>2017 г</w:t>
            </w:r>
            <w:r w:rsidRPr="001029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9" w:type="dxa"/>
          </w:tcPr>
          <w:p w:rsidR="009534AF" w:rsidRDefault="009534AF" w:rsidP="00050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10291F">
              <w:rPr>
                <w:rFonts w:ascii="Times New Roman" w:hAnsi="Times New Roman"/>
                <w:sz w:val="24"/>
                <w:szCs w:val="24"/>
              </w:rPr>
              <w:t xml:space="preserve"> по молодежной политике Администрации г</w:t>
            </w:r>
            <w:proofErr w:type="gramStart"/>
            <w:r w:rsidRPr="0010291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10291F">
              <w:rPr>
                <w:rFonts w:ascii="Times New Roman" w:hAnsi="Times New Roman"/>
                <w:sz w:val="24"/>
                <w:szCs w:val="24"/>
              </w:rPr>
              <w:t>олгодонска</w:t>
            </w:r>
          </w:p>
        </w:tc>
      </w:tr>
    </w:tbl>
    <w:p w:rsidR="009534AF" w:rsidRDefault="009534AF" w:rsidP="009534A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534AF" w:rsidRPr="00A945CA" w:rsidRDefault="009534AF" w:rsidP="009534AF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945CA">
        <w:rPr>
          <w:rFonts w:ascii="Times New Roman" w:hAnsi="Times New Roman"/>
          <w:sz w:val="28"/>
          <w:szCs w:val="28"/>
        </w:rPr>
        <w:t>ачальник Управления</w:t>
      </w:r>
    </w:p>
    <w:p w:rsidR="009534AF" w:rsidRDefault="009534AF" w:rsidP="009534AF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A945CA">
        <w:rPr>
          <w:rFonts w:ascii="Times New Roman" w:hAnsi="Times New Roman"/>
          <w:sz w:val="28"/>
          <w:szCs w:val="28"/>
        </w:rPr>
        <w:t xml:space="preserve">здравоохранения в </w:t>
      </w:r>
      <w:proofErr w:type="gramStart"/>
      <w:r w:rsidRPr="00A945CA">
        <w:rPr>
          <w:rFonts w:ascii="Times New Roman" w:hAnsi="Times New Roman"/>
          <w:sz w:val="28"/>
          <w:szCs w:val="28"/>
        </w:rPr>
        <w:t>г</w:t>
      </w:r>
      <w:proofErr w:type="gramEnd"/>
      <w:r w:rsidRPr="00A945CA">
        <w:rPr>
          <w:rFonts w:ascii="Times New Roman" w:hAnsi="Times New Roman"/>
          <w:sz w:val="28"/>
          <w:szCs w:val="28"/>
        </w:rPr>
        <w:t>. Волгодонске</w:t>
      </w:r>
      <w:r w:rsidRPr="00A945CA">
        <w:rPr>
          <w:rFonts w:ascii="Times New Roman" w:hAnsi="Times New Roman"/>
          <w:sz w:val="28"/>
          <w:szCs w:val="28"/>
        </w:rPr>
        <w:tab/>
      </w:r>
      <w:r w:rsidRPr="00A945CA">
        <w:rPr>
          <w:rFonts w:ascii="Times New Roman" w:hAnsi="Times New Roman"/>
          <w:sz w:val="28"/>
          <w:szCs w:val="28"/>
        </w:rPr>
        <w:tab/>
      </w:r>
      <w:r w:rsidRPr="00A945CA">
        <w:rPr>
          <w:rFonts w:ascii="Times New Roman" w:hAnsi="Times New Roman"/>
          <w:sz w:val="28"/>
          <w:szCs w:val="28"/>
        </w:rPr>
        <w:tab/>
      </w:r>
      <w:r w:rsidRPr="00A945C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ab/>
        <w:t>В.Ю. Бачинский</w:t>
      </w:r>
    </w:p>
    <w:p w:rsidR="009534AF" w:rsidRDefault="009534AF" w:rsidP="009534A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534AF" w:rsidRDefault="009534AF" w:rsidP="009534AF">
      <w:pPr>
        <w:pStyle w:val="a3"/>
        <w:jc w:val="both"/>
        <w:rPr>
          <w:rFonts w:ascii="Times New Roman" w:hAnsi="Times New Roman"/>
        </w:rPr>
      </w:pPr>
    </w:p>
    <w:p w:rsidR="009534AF" w:rsidRDefault="009534AF" w:rsidP="009534AF">
      <w:pPr>
        <w:pStyle w:val="a3"/>
        <w:jc w:val="both"/>
        <w:rPr>
          <w:rFonts w:ascii="Times New Roman" w:hAnsi="Times New Roman"/>
        </w:rPr>
      </w:pPr>
    </w:p>
    <w:p w:rsidR="009534AF" w:rsidRDefault="009534AF" w:rsidP="009534AF">
      <w:pPr>
        <w:pStyle w:val="a3"/>
        <w:jc w:val="both"/>
        <w:rPr>
          <w:rFonts w:ascii="Times New Roman" w:hAnsi="Times New Roman"/>
        </w:rPr>
      </w:pPr>
    </w:p>
    <w:p w:rsidR="009534AF" w:rsidRDefault="009534AF" w:rsidP="009534AF">
      <w:pPr>
        <w:pStyle w:val="a3"/>
        <w:jc w:val="both"/>
        <w:rPr>
          <w:rFonts w:ascii="Times New Roman" w:hAnsi="Times New Roman"/>
        </w:rPr>
      </w:pPr>
    </w:p>
    <w:p w:rsidR="009534AF" w:rsidRDefault="009534AF" w:rsidP="009534AF">
      <w:pPr>
        <w:pStyle w:val="a3"/>
        <w:jc w:val="both"/>
        <w:rPr>
          <w:rFonts w:ascii="Times New Roman" w:hAnsi="Times New Roman"/>
        </w:rPr>
      </w:pPr>
    </w:p>
    <w:p w:rsidR="009534AF" w:rsidRPr="005A0AC3" w:rsidRDefault="009534AF" w:rsidP="009534AF">
      <w:pPr>
        <w:pStyle w:val="a3"/>
        <w:jc w:val="both"/>
        <w:rPr>
          <w:rFonts w:ascii="Times New Roman" w:hAnsi="Times New Roman"/>
        </w:rPr>
      </w:pPr>
      <w:r w:rsidRPr="005A0AC3">
        <w:rPr>
          <w:rFonts w:ascii="Times New Roman" w:hAnsi="Times New Roman"/>
        </w:rPr>
        <w:t xml:space="preserve">С.Г. </w:t>
      </w:r>
      <w:proofErr w:type="spellStart"/>
      <w:r w:rsidRPr="005A0AC3">
        <w:rPr>
          <w:rFonts w:ascii="Times New Roman" w:hAnsi="Times New Roman"/>
        </w:rPr>
        <w:t>Заболотских</w:t>
      </w:r>
      <w:proofErr w:type="spellEnd"/>
    </w:p>
    <w:p w:rsidR="009534AF" w:rsidRPr="005A0AC3" w:rsidRDefault="009534AF" w:rsidP="009534AF">
      <w:pPr>
        <w:pStyle w:val="a3"/>
        <w:jc w:val="both"/>
        <w:rPr>
          <w:rFonts w:ascii="Times New Roman" w:hAnsi="Times New Roman"/>
        </w:rPr>
      </w:pPr>
      <w:r w:rsidRPr="005A0AC3">
        <w:rPr>
          <w:rFonts w:ascii="Times New Roman" w:hAnsi="Times New Roman"/>
        </w:rPr>
        <w:t>22 07 65</w:t>
      </w:r>
    </w:p>
    <w:p w:rsidR="009534AF" w:rsidRPr="00135EB9" w:rsidRDefault="009534AF" w:rsidP="009534AF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</w:rPr>
        <w:tab/>
      </w:r>
    </w:p>
    <w:sectPr w:rsidR="009534AF" w:rsidRPr="00135EB9" w:rsidSect="00135EB9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41C2"/>
    <w:multiLevelType w:val="multilevel"/>
    <w:tmpl w:val="C5C005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">
    <w:nsid w:val="098F5D38"/>
    <w:multiLevelType w:val="multilevel"/>
    <w:tmpl w:val="6AC68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0CE140A5"/>
    <w:multiLevelType w:val="multilevel"/>
    <w:tmpl w:val="97484E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3">
    <w:nsid w:val="122F3C23"/>
    <w:multiLevelType w:val="hybridMultilevel"/>
    <w:tmpl w:val="CE9CD452"/>
    <w:lvl w:ilvl="0" w:tplc="7E4CC6A8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C4445"/>
    <w:multiLevelType w:val="hybridMultilevel"/>
    <w:tmpl w:val="CFCEAB56"/>
    <w:lvl w:ilvl="0" w:tplc="34BC78A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B0F60"/>
    <w:multiLevelType w:val="hybridMultilevel"/>
    <w:tmpl w:val="44502844"/>
    <w:lvl w:ilvl="0" w:tplc="204AFC4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6">
    <w:nsid w:val="20BC7AC7"/>
    <w:multiLevelType w:val="hybridMultilevel"/>
    <w:tmpl w:val="53E61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20A69"/>
    <w:multiLevelType w:val="hybridMultilevel"/>
    <w:tmpl w:val="136EB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320DC"/>
    <w:multiLevelType w:val="multilevel"/>
    <w:tmpl w:val="F8F8DF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880" w:hanging="1080"/>
      </w:pPr>
    </w:lvl>
    <w:lvl w:ilvl="4">
      <w:start w:val="1"/>
      <w:numFmt w:val="decimal"/>
      <w:isLgl/>
      <w:lvlText w:val="%1.%2.%3.%4.%5"/>
      <w:lvlJc w:val="left"/>
      <w:pPr>
        <w:ind w:left="324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440"/>
      </w:pPr>
    </w:lvl>
    <w:lvl w:ilvl="6">
      <w:start w:val="1"/>
      <w:numFmt w:val="decimal"/>
      <w:isLgl/>
      <w:lvlText w:val="%1.%2.%3.%4.%5.%6.%7"/>
      <w:lvlJc w:val="left"/>
      <w:pPr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</w:lvl>
  </w:abstractNum>
  <w:abstractNum w:abstractNumId="9">
    <w:nsid w:val="34B121F7"/>
    <w:multiLevelType w:val="multilevel"/>
    <w:tmpl w:val="E3F0FD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35C61ECA"/>
    <w:multiLevelType w:val="hybridMultilevel"/>
    <w:tmpl w:val="2D64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67CF9"/>
    <w:multiLevelType w:val="hybridMultilevel"/>
    <w:tmpl w:val="F3D85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034FB5"/>
    <w:multiLevelType w:val="multilevel"/>
    <w:tmpl w:val="235C0A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3">
    <w:nsid w:val="3F0D18D6"/>
    <w:multiLevelType w:val="hybridMultilevel"/>
    <w:tmpl w:val="53E61F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A7506"/>
    <w:multiLevelType w:val="hybridMultilevel"/>
    <w:tmpl w:val="8E806B1C"/>
    <w:lvl w:ilvl="0" w:tplc="7E4CC6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688A1D0">
      <w:start w:val="1"/>
      <w:numFmt w:val="decimal"/>
      <w:lvlText w:val="2.%2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02C47"/>
    <w:multiLevelType w:val="multilevel"/>
    <w:tmpl w:val="C5C005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6">
    <w:nsid w:val="47C515B3"/>
    <w:multiLevelType w:val="multilevel"/>
    <w:tmpl w:val="B9A8D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17">
    <w:nsid w:val="51FA2AA6"/>
    <w:multiLevelType w:val="hybridMultilevel"/>
    <w:tmpl w:val="579089E6"/>
    <w:lvl w:ilvl="0" w:tplc="966C11C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A4123D"/>
    <w:multiLevelType w:val="multilevel"/>
    <w:tmpl w:val="235C0A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9">
    <w:nsid w:val="53F22695"/>
    <w:multiLevelType w:val="multilevel"/>
    <w:tmpl w:val="6AC68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0">
    <w:nsid w:val="575F11C7"/>
    <w:multiLevelType w:val="hybridMultilevel"/>
    <w:tmpl w:val="834E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0C6225"/>
    <w:multiLevelType w:val="hybridMultilevel"/>
    <w:tmpl w:val="1BB43638"/>
    <w:lvl w:ilvl="0" w:tplc="4904A3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477E3"/>
    <w:multiLevelType w:val="multilevel"/>
    <w:tmpl w:val="C5C005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23">
    <w:nsid w:val="626F0034"/>
    <w:multiLevelType w:val="hybridMultilevel"/>
    <w:tmpl w:val="7BD8AEEC"/>
    <w:lvl w:ilvl="0" w:tplc="A056875C">
      <w:start w:val="1"/>
      <w:numFmt w:val="decimal"/>
      <w:lvlText w:val="%1."/>
      <w:lvlJc w:val="left"/>
      <w:pPr>
        <w:ind w:left="14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628E1D42"/>
    <w:multiLevelType w:val="multilevel"/>
    <w:tmpl w:val="5E58CE8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6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70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4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3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75" w:hanging="2160"/>
      </w:pPr>
      <w:rPr>
        <w:rFonts w:hint="default"/>
        <w:color w:val="000000"/>
      </w:rPr>
    </w:lvl>
  </w:abstractNum>
  <w:abstractNum w:abstractNumId="25">
    <w:nsid w:val="62A46A94"/>
    <w:multiLevelType w:val="hybridMultilevel"/>
    <w:tmpl w:val="CE9CD452"/>
    <w:lvl w:ilvl="0" w:tplc="7E4CC6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107E78"/>
    <w:multiLevelType w:val="hybridMultilevel"/>
    <w:tmpl w:val="51CA33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150B42"/>
    <w:multiLevelType w:val="hybridMultilevel"/>
    <w:tmpl w:val="01962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214A16"/>
    <w:multiLevelType w:val="hybridMultilevel"/>
    <w:tmpl w:val="5128C14C"/>
    <w:lvl w:ilvl="0" w:tplc="49A00F6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734494"/>
    <w:multiLevelType w:val="hybridMultilevel"/>
    <w:tmpl w:val="98E87A06"/>
    <w:lvl w:ilvl="0" w:tplc="5F12C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72770D6F"/>
    <w:multiLevelType w:val="hybridMultilevel"/>
    <w:tmpl w:val="CE9CD452"/>
    <w:lvl w:ilvl="0" w:tplc="7E4CC6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31F81"/>
    <w:multiLevelType w:val="hybridMultilevel"/>
    <w:tmpl w:val="7250C9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FE0A5F"/>
    <w:multiLevelType w:val="multilevel"/>
    <w:tmpl w:val="C8E6A1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7FD6A01"/>
    <w:multiLevelType w:val="multilevel"/>
    <w:tmpl w:val="08CCC72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4">
    <w:nsid w:val="79B97ECC"/>
    <w:multiLevelType w:val="hybridMultilevel"/>
    <w:tmpl w:val="53E61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1"/>
  </w:num>
  <w:num w:numId="4">
    <w:abstractNumId w:val="1"/>
  </w:num>
  <w:num w:numId="5">
    <w:abstractNumId w:val="4"/>
  </w:num>
  <w:num w:numId="6">
    <w:abstractNumId w:val="27"/>
  </w:num>
  <w:num w:numId="7">
    <w:abstractNumId w:val="10"/>
  </w:num>
  <w:num w:numId="8">
    <w:abstractNumId w:val="5"/>
  </w:num>
  <w:num w:numId="9">
    <w:abstractNumId w:val="9"/>
  </w:num>
  <w:num w:numId="10">
    <w:abstractNumId w:val="13"/>
  </w:num>
  <w:num w:numId="11">
    <w:abstractNumId w:val="6"/>
  </w:num>
  <w:num w:numId="12">
    <w:abstractNumId w:val="12"/>
  </w:num>
  <w:num w:numId="13">
    <w:abstractNumId w:val="33"/>
  </w:num>
  <w:num w:numId="14">
    <w:abstractNumId w:val="24"/>
  </w:num>
  <w:num w:numId="15">
    <w:abstractNumId w:val="7"/>
  </w:num>
  <w:num w:numId="16">
    <w:abstractNumId w:val="23"/>
  </w:num>
  <w:num w:numId="17">
    <w:abstractNumId w:val="18"/>
  </w:num>
  <w:num w:numId="18">
    <w:abstractNumId w:val="21"/>
  </w:num>
  <w:num w:numId="19">
    <w:abstractNumId w:val="34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5"/>
  </w:num>
  <w:num w:numId="25">
    <w:abstractNumId w:val="3"/>
  </w:num>
  <w:num w:numId="26">
    <w:abstractNumId w:val="22"/>
  </w:num>
  <w:num w:numId="27">
    <w:abstractNumId w:val="2"/>
  </w:num>
  <w:num w:numId="28">
    <w:abstractNumId w:val="25"/>
  </w:num>
  <w:num w:numId="29">
    <w:abstractNumId w:val="0"/>
  </w:num>
  <w:num w:numId="30">
    <w:abstractNumId w:val="29"/>
  </w:num>
  <w:num w:numId="31">
    <w:abstractNumId w:val="14"/>
  </w:num>
  <w:num w:numId="32">
    <w:abstractNumId w:val="30"/>
  </w:num>
  <w:num w:numId="33">
    <w:abstractNumId w:val="26"/>
  </w:num>
  <w:num w:numId="34">
    <w:abstractNumId w:val="31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13B71"/>
    <w:rsid w:val="00004C9E"/>
    <w:rsid w:val="0000763A"/>
    <w:rsid w:val="00017903"/>
    <w:rsid w:val="00022308"/>
    <w:rsid w:val="00030F16"/>
    <w:rsid w:val="0004676E"/>
    <w:rsid w:val="00052B86"/>
    <w:rsid w:val="00066269"/>
    <w:rsid w:val="00074D4A"/>
    <w:rsid w:val="00076254"/>
    <w:rsid w:val="00077CF5"/>
    <w:rsid w:val="00092E85"/>
    <w:rsid w:val="000A119F"/>
    <w:rsid w:val="000B057D"/>
    <w:rsid w:val="000C59B1"/>
    <w:rsid w:val="000E33E2"/>
    <w:rsid w:val="000E75DF"/>
    <w:rsid w:val="000F2810"/>
    <w:rsid w:val="000F4037"/>
    <w:rsid w:val="0010762F"/>
    <w:rsid w:val="00124224"/>
    <w:rsid w:val="00127D0E"/>
    <w:rsid w:val="00135EB9"/>
    <w:rsid w:val="00136F08"/>
    <w:rsid w:val="001450A1"/>
    <w:rsid w:val="00172150"/>
    <w:rsid w:val="00177858"/>
    <w:rsid w:val="00185533"/>
    <w:rsid w:val="00193908"/>
    <w:rsid w:val="001A0C2B"/>
    <w:rsid w:val="001C0D00"/>
    <w:rsid w:val="001C2DB6"/>
    <w:rsid w:val="001C5FBD"/>
    <w:rsid w:val="001D20FC"/>
    <w:rsid w:val="001D214C"/>
    <w:rsid w:val="001D27B7"/>
    <w:rsid w:val="001D3163"/>
    <w:rsid w:val="001E3629"/>
    <w:rsid w:val="001F559F"/>
    <w:rsid w:val="00202874"/>
    <w:rsid w:val="00207FB6"/>
    <w:rsid w:val="002115D5"/>
    <w:rsid w:val="002211E7"/>
    <w:rsid w:val="002224DB"/>
    <w:rsid w:val="002306D0"/>
    <w:rsid w:val="002308CD"/>
    <w:rsid w:val="00233CB3"/>
    <w:rsid w:val="0025732C"/>
    <w:rsid w:val="00286D53"/>
    <w:rsid w:val="002B081E"/>
    <w:rsid w:val="002B0EA9"/>
    <w:rsid w:val="002C12AA"/>
    <w:rsid w:val="002D65B5"/>
    <w:rsid w:val="002F063D"/>
    <w:rsid w:val="0031086F"/>
    <w:rsid w:val="0031159B"/>
    <w:rsid w:val="0033029D"/>
    <w:rsid w:val="0033321D"/>
    <w:rsid w:val="00335100"/>
    <w:rsid w:val="00355FB9"/>
    <w:rsid w:val="003652F8"/>
    <w:rsid w:val="00372D86"/>
    <w:rsid w:val="0038386B"/>
    <w:rsid w:val="003949DF"/>
    <w:rsid w:val="003A73F8"/>
    <w:rsid w:val="003B6CD5"/>
    <w:rsid w:val="003C0E0C"/>
    <w:rsid w:val="003C26F5"/>
    <w:rsid w:val="003C3F42"/>
    <w:rsid w:val="003C6207"/>
    <w:rsid w:val="003D36A9"/>
    <w:rsid w:val="003E04E4"/>
    <w:rsid w:val="003E1015"/>
    <w:rsid w:val="003E254B"/>
    <w:rsid w:val="003F2808"/>
    <w:rsid w:val="00410E88"/>
    <w:rsid w:val="00422667"/>
    <w:rsid w:val="00426B99"/>
    <w:rsid w:val="004313A4"/>
    <w:rsid w:val="004549A1"/>
    <w:rsid w:val="0046106F"/>
    <w:rsid w:val="00477D6F"/>
    <w:rsid w:val="00485DC2"/>
    <w:rsid w:val="00492807"/>
    <w:rsid w:val="004A0FEC"/>
    <w:rsid w:val="004A3D77"/>
    <w:rsid w:val="004B2004"/>
    <w:rsid w:val="004C3510"/>
    <w:rsid w:val="004C5BE9"/>
    <w:rsid w:val="004D0DF1"/>
    <w:rsid w:val="004E32AB"/>
    <w:rsid w:val="00512189"/>
    <w:rsid w:val="005157E2"/>
    <w:rsid w:val="0051737A"/>
    <w:rsid w:val="005178AF"/>
    <w:rsid w:val="00544266"/>
    <w:rsid w:val="00550139"/>
    <w:rsid w:val="005511FF"/>
    <w:rsid w:val="00552414"/>
    <w:rsid w:val="00555EE9"/>
    <w:rsid w:val="00556951"/>
    <w:rsid w:val="00570299"/>
    <w:rsid w:val="005A1A64"/>
    <w:rsid w:val="005A2388"/>
    <w:rsid w:val="005A5994"/>
    <w:rsid w:val="005C3448"/>
    <w:rsid w:val="005F41D0"/>
    <w:rsid w:val="005F57F6"/>
    <w:rsid w:val="00607CBF"/>
    <w:rsid w:val="00620D9F"/>
    <w:rsid w:val="00634F16"/>
    <w:rsid w:val="00636B48"/>
    <w:rsid w:val="00645BEC"/>
    <w:rsid w:val="00647D14"/>
    <w:rsid w:val="00653C56"/>
    <w:rsid w:val="00660B2E"/>
    <w:rsid w:val="006614DE"/>
    <w:rsid w:val="00664CFD"/>
    <w:rsid w:val="00667997"/>
    <w:rsid w:val="00670FB9"/>
    <w:rsid w:val="0067348E"/>
    <w:rsid w:val="00676DA7"/>
    <w:rsid w:val="0069234F"/>
    <w:rsid w:val="006940B8"/>
    <w:rsid w:val="00694A46"/>
    <w:rsid w:val="006C1686"/>
    <w:rsid w:val="006E0DC6"/>
    <w:rsid w:val="0071669C"/>
    <w:rsid w:val="007357FF"/>
    <w:rsid w:val="007448C8"/>
    <w:rsid w:val="00756A3F"/>
    <w:rsid w:val="00765F80"/>
    <w:rsid w:val="0076644C"/>
    <w:rsid w:val="00773720"/>
    <w:rsid w:val="007808BA"/>
    <w:rsid w:val="007913BB"/>
    <w:rsid w:val="007922A1"/>
    <w:rsid w:val="00796865"/>
    <w:rsid w:val="007A31EB"/>
    <w:rsid w:val="007A4F96"/>
    <w:rsid w:val="007A75F9"/>
    <w:rsid w:val="007B7682"/>
    <w:rsid w:val="007C2F96"/>
    <w:rsid w:val="007F65E7"/>
    <w:rsid w:val="007F6B7F"/>
    <w:rsid w:val="008001B7"/>
    <w:rsid w:val="00810353"/>
    <w:rsid w:val="00827D48"/>
    <w:rsid w:val="008565AF"/>
    <w:rsid w:val="00857A3A"/>
    <w:rsid w:val="00861C52"/>
    <w:rsid w:val="008B101F"/>
    <w:rsid w:val="008B2970"/>
    <w:rsid w:val="008B7080"/>
    <w:rsid w:val="008B7B76"/>
    <w:rsid w:val="008D2685"/>
    <w:rsid w:val="008D790F"/>
    <w:rsid w:val="008F1965"/>
    <w:rsid w:val="008F5972"/>
    <w:rsid w:val="00923A37"/>
    <w:rsid w:val="009275A1"/>
    <w:rsid w:val="009332ED"/>
    <w:rsid w:val="00944CCF"/>
    <w:rsid w:val="009534AF"/>
    <w:rsid w:val="0095401A"/>
    <w:rsid w:val="00995DB0"/>
    <w:rsid w:val="009C2A19"/>
    <w:rsid w:val="009E1E04"/>
    <w:rsid w:val="009F46BC"/>
    <w:rsid w:val="009F56DD"/>
    <w:rsid w:val="00A21ED9"/>
    <w:rsid w:val="00A223A1"/>
    <w:rsid w:val="00A30A46"/>
    <w:rsid w:val="00A33FB8"/>
    <w:rsid w:val="00A37B0B"/>
    <w:rsid w:val="00A47017"/>
    <w:rsid w:val="00A5495C"/>
    <w:rsid w:val="00A57FF9"/>
    <w:rsid w:val="00A640BF"/>
    <w:rsid w:val="00A66974"/>
    <w:rsid w:val="00A714E3"/>
    <w:rsid w:val="00A73089"/>
    <w:rsid w:val="00A8780C"/>
    <w:rsid w:val="00AA546E"/>
    <w:rsid w:val="00AB4C0C"/>
    <w:rsid w:val="00AD6116"/>
    <w:rsid w:val="00AF43FA"/>
    <w:rsid w:val="00B0152F"/>
    <w:rsid w:val="00B13B71"/>
    <w:rsid w:val="00B14739"/>
    <w:rsid w:val="00B44110"/>
    <w:rsid w:val="00B55F0F"/>
    <w:rsid w:val="00B60172"/>
    <w:rsid w:val="00B61FA9"/>
    <w:rsid w:val="00B7308B"/>
    <w:rsid w:val="00B821E0"/>
    <w:rsid w:val="00B86BF5"/>
    <w:rsid w:val="00BA0541"/>
    <w:rsid w:val="00BA4584"/>
    <w:rsid w:val="00BB1D66"/>
    <w:rsid w:val="00BB7BA5"/>
    <w:rsid w:val="00BC049A"/>
    <w:rsid w:val="00BC6BE2"/>
    <w:rsid w:val="00BD31A9"/>
    <w:rsid w:val="00BD6F18"/>
    <w:rsid w:val="00BE3C3B"/>
    <w:rsid w:val="00BF4808"/>
    <w:rsid w:val="00BF6E89"/>
    <w:rsid w:val="00C151AB"/>
    <w:rsid w:val="00C21123"/>
    <w:rsid w:val="00C23C87"/>
    <w:rsid w:val="00C317C5"/>
    <w:rsid w:val="00C3210B"/>
    <w:rsid w:val="00C405AD"/>
    <w:rsid w:val="00C7412C"/>
    <w:rsid w:val="00C75F63"/>
    <w:rsid w:val="00C86CC8"/>
    <w:rsid w:val="00C9052A"/>
    <w:rsid w:val="00C96216"/>
    <w:rsid w:val="00CA0D84"/>
    <w:rsid w:val="00CA20F6"/>
    <w:rsid w:val="00CA40D3"/>
    <w:rsid w:val="00CA5198"/>
    <w:rsid w:val="00CA5CF7"/>
    <w:rsid w:val="00CB6A10"/>
    <w:rsid w:val="00CC1924"/>
    <w:rsid w:val="00CC1B8E"/>
    <w:rsid w:val="00CC731D"/>
    <w:rsid w:val="00CD147B"/>
    <w:rsid w:val="00CD2985"/>
    <w:rsid w:val="00CF0645"/>
    <w:rsid w:val="00D115D7"/>
    <w:rsid w:val="00D312EF"/>
    <w:rsid w:val="00D44692"/>
    <w:rsid w:val="00D52476"/>
    <w:rsid w:val="00D73310"/>
    <w:rsid w:val="00D75080"/>
    <w:rsid w:val="00D91B11"/>
    <w:rsid w:val="00D96547"/>
    <w:rsid w:val="00DA72D6"/>
    <w:rsid w:val="00DB5D6A"/>
    <w:rsid w:val="00DC19B1"/>
    <w:rsid w:val="00DC2D5C"/>
    <w:rsid w:val="00DC684D"/>
    <w:rsid w:val="00DD2D98"/>
    <w:rsid w:val="00DD43FC"/>
    <w:rsid w:val="00DD4456"/>
    <w:rsid w:val="00DD5F20"/>
    <w:rsid w:val="00E01330"/>
    <w:rsid w:val="00E14D1D"/>
    <w:rsid w:val="00E14FAF"/>
    <w:rsid w:val="00E26FBB"/>
    <w:rsid w:val="00E43FBB"/>
    <w:rsid w:val="00E639C8"/>
    <w:rsid w:val="00E656EF"/>
    <w:rsid w:val="00E7468F"/>
    <w:rsid w:val="00E74BDF"/>
    <w:rsid w:val="00E8009F"/>
    <w:rsid w:val="00E84D01"/>
    <w:rsid w:val="00EB54E9"/>
    <w:rsid w:val="00EB7500"/>
    <w:rsid w:val="00EF4689"/>
    <w:rsid w:val="00EF50B4"/>
    <w:rsid w:val="00F02185"/>
    <w:rsid w:val="00F077E6"/>
    <w:rsid w:val="00F07F35"/>
    <w:rsid w:val="00F2360E"/>
    <w:rsid w:val="00F371F6"/>
    <w:rsid w:val="00F423C7"/>
    <w:rsid w:val="00F60085"/>
    <w:rsid w:val="00F61DDD"/>
    <w:rsid w:val="00F75325"/>
    <w:rsid w:val="00F84BEA"/>
    <w:rsid w:val="00FA33B6"/>
    <w:rsid w:val="00FA3B03"/>
    <w:rsid w:val="00FB63B7"/>
    <w:rsid w:val="00FC4F8A"/>
    <w:rsid w:val="00FD08D3"/>
    <w:rsid w:val="00FD4EC1"/>
    <w:rsid w:val="00FE26FE"/>
    <w:rsid w:val="00FE4A25"/>
    <w:rsid w:val="00FF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CB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C151AB"/>
    <w:pPr>
      <w:keepNext/>
      <w:spacing w:line="228" w:lineRule="auto"/>
      <w:ind w:left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13B71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1D27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D27B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6FBB"/>
    <w:pPr>
      <w:ind w:left="720"/>
      <w:contextualSpacing/>
    </w:pPr>
  </w:style>
  <w:style w:type="character" w:customStyle="1" w:styleId="a4">
    <w:name w:val="Без интервала Знак"/>
    <w:link w:val="a3"/>
    <w:locked/>
    <w:rsid w:val="004D0DF1"/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1A0C2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0C2B"/>
    <w:pPr>
      <w:widowControl w:val="0"/>
      <w:shd w:val="clear" w:color="auto" w:fill="FFFFFF"/>
      <w:spacing w:before="300" w:line="322" w:lineRule="exact"/>
      <w:ind w:hanging="220"/>
      <w:jc w:val="center"/>
    </w:pPr>
    <w:rPr>
      <w:sz w:val="28"/>
      <w:szCs w:val="28"/>
    </w:rPr>
  </w:style>
  <w:style w:type="character" w:customStyle="1" w:styleId="21">
    <w:name w:val="Основной текст (2) + Полужирный"/>
    <w:basedOn w:val="2"/>
    <w:rsid w:val="000467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ConsPlusNormal">
    <w:name w:val="ConsPlusNormal"/>
    <w:rsid w:val="00074D4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Body Text Indent"/>
    <w:basedOn w:val="a"/>
    <w:link w:val="a9"/>
    <w:rsid w:val="00B0152F"/>
    <w:pPr>
      <w:ind w:firstLine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B0152F"/>
    <w:rPr>
      <w:sz w:val="28"/>
    </w:rPr>
  </w:style>
  <w:style w:type="character" w:customStyle="1" w:styleId="60pt">
    <w:name w:val="Основной текст (6) + Интервал 0 pt"/>
    <w:basedOn w:val="a0"/>
    <w:rsid w:val="00B015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paragraph" w:styleId="3">
    <w:name w:val="Body Text 3"/>
    <w:basedOn w:val="a"/>
    <w:link w:val="30"/>
    <w:uiPriority w:val="99"/>
    <w:unhideWhenUsed/>
    <w:rsid w:val="00B015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0152F"/>
    <w:rPr>
      <w:sz w:val="16"/>
      <w:szCs w:val="16"/>
    </w:rPr>
  </w:style>
  <w:style w:type="paragraph" w:styleId="22">
    <w:name w:val="Body Text Indent 2"/>
    <w:basedOn w:val="a"/>
    <w:link w:val="23"/>
    <w:rsid w:val="00C317C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317C5"/>
    <w:rPr>
      <w:sz w:val="24"/>
      <w:szCs w:val="24"/>
    </w:rPr>
  </w:style>
  <w:style w:type="paragraph" w:customStyle="1" w:styleId="ConsTitle">
    <w:name w:val="ConsTitle"/>
    <w:rsid w:val="00C317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90">
    <w:name w:val="Заголовок 9 Знак"/>
    <w:basedOn w:val="a0"/>
    <w:link w:val="9"/>
    <w:rsid w:val="00C151AB"/>
    <w:rPr>
      <w:b/>
      <w:sz w:val="28"/>
    </w:rPr>
  </w:style>
  <w:style w:type="table" w:styleId="aa">
    <w:name w:val="Table Grid"/>
    <w:basedOn w:val="a1"/>
    <w:rsid w:val="003B6C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4243A88-4A92-4C1A-8972-603EA0613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олгодонска</Company>
  <LinksUpToDate>false</LinksUpToDate>
  <CharactersWithSpaces>11411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pavlichenko</dc:creator>
  <cp:lastModifiedBy>ozernaya</cp:lastModifiedBy>
  <cp:revision>2</cp:revision>
  <cp:lastPrinted>2017-10-19T14:52:00Z</cp:lastPrinted>
  <dcterms:created xsi:type="dcterms:W3CDTF">2017-11-02T11:51:00Z</dcterms:created>
  <dcterms:modified xsi:type="dcterms:W3CDTF">2017-11-02T11:51:00Z</dcterms:modified>
</cp:coreProperties>
</file>